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B3" w:rsidRDefault="00FE568F" w:rsidP="00987B2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94901">
        <w:rPr>
          <w:sz w:val="24"/>
          <w:szCs w:val="24"/>
        </w:rPr>
        <w:t xml:space="preserve">              </w:t>
      </w:r>
      <w:r w:rsidR="0079029C" w:rsidRPr="00FC7630">
        <w:rPr>
          <w:sz w:val="24"/>
          <w:szCs w:val="24"/>
        </w:rPr>
        <w:t xml:space="preserve">ПРИЛОЖЕНИЕ № 1 </w:t>
      </w:r>
    </w:p>
    <w:p w:rsidR="0079029C" w:rsidRPr="00FC7630" w:rsidRDefault="0079029C" w:rsidP="00337EDE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FC7630">
        <w:rPr>
          <w:sz w:val="24"/>
          <w:szCs w:val="24"/>
        </w:rPr>
        <w:t xml:space="preserve">к паспорту </w:t>
      </w:r>
      <w:r w:rsidR="00CC617C">
        <w:rPr>
          <w:sz w:val="24"/>
          <w:szCs w:val="24"/>
        </w:rPr>
        <w:t>муниципального</w:t>
      </w:r>
      <w:r w:rsidRPr="00FC7630">
        <w:rPr>
          <w:sz w:val="24"/>
          <w:szCs w:val="24"/>
        </w:rPr>
        <w:t xml:space="preserve"> проекта «Современная школа»</w:t>
      </w:r>
    </w:p>
    <w:p w:rsidR="0079029C" w:rsidRPr="00FC7630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p w:rsidR="0098542A" w:rsidRPr="00FC7630" w:rsidRDefault="0079029C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FC7630">
        <w:rPr>
          <w:sz w:val="24"/>
          <w:szCs w:val="24"/>
        </w:rPr>
        <w:t>П</w:t>
      </w:r>
      <w:r w:rsidR="0098542A" w:rsidRPr="00FC7630">
        <w:rPr>
          <w:sz w:val="24"/>
          <w:szCs w:val="24"/>
        </w:rPr>
        <w:t xml:space="preserve">ЛАН МЕРОПРИЯТИЙ </w:t>
      </w:r>
    </w:p>
    <w:p w:rsidR="0079029C" w:rsidRDefault="001B2C64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FC7630">
        <w:rPr>
          <w:sz w:val="24"/>
          <w:szCs w:val="24"/>
        </w:rPr>
        <w:t xml:space="preserve">по реализации </w:t>
      </w:r>
      <w:r w:rsidR="00010E5E">
        <w:rPr>
          <w:sz w:val="24"/>
          <w:szCs w:val="24"/>
        </w:rPr>
        <w:t>муниципального</w:t>
      </w:r>
      <w:r w:rsidRPr="00FC7630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</w:t>
      </w:r>
      <w:r w:rsidRPr="00FC7630">
        <w:rPr>
          <w:sz w:val="24"/>
          <w:szCs w:val="24"/>
        </w:rPr>
        <w:t>«Современная школа»</w:t>
      </w:r>
    </w:p>
    <w:p w:rsidR="0079029C" w:rsidRPr="00FC7630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1493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3448"/>
        <w:gridCol w:w="1984"/>
        <w:gridCol w:w="1985"/>
        <w:gridCol w:w="2268"/>
        <w:gridCol w:w="2126"/>
        <w:gridCol w:w="2064"/>
      </w:tblGrid>
      <w:tr w:rsidR="00094902" w:rsidRPr="00FC7630" w:rsidTr="000E751E">
        <w:trPr>
          <w:trHeight w:val="473"/>
          <w:tblHeader/>
        </w:trPr>
        <w:tc>
          <w:tcPr>
            <w:tcW w:w="1055" w:type="dxa"/>
            <w:vMerge w:val="restart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№</w:t>
            </w:r>
            <w:r w:rsidR="00A4232F">
              <w:rPr>
                <w:sz w:val="24"/>
                <w:szCs w:val="24"/>
              </w:rPr>
              <w:t xml:space="preserve"> </w:t>
            </w:r>
            <w:r w:rsidRPr="00FC7630">
              <w:rPr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Ответственный исполнитель</w:t>
            </w:r>
          </w:p>
          <w:p w:rsidR="00676197" w:rsidRPr="00676197" w:rsidRDefault="00676197" w:rsidP="0009392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76197">
              <w:rPr>
                <w:i/>
                <w:sz w:val="24"/>
                <w:szCs w:val="24"/>
              </w:rPr>
              <w:t>(ФИО)</w:t>
            </w:r>
          </w:p>
        </w:tc>
        <w:tc>
          <w:tcPr>
            <w:tcW w:w="2126" w:type="dxa"/>
            <w:vMerge w:val="restart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Уровень контроля</w:t>
            </w:r>
          </w:p>
        </w:tc>
      </w:tr>
      <w:tr w:rsidR="00094902" w:rsidRPr="00FC7630" w:rsidTr="000E751E">
        <w:trPr>
          <w:tblHeader/>
        </w:trPr>
        <w:tc>
          <w:tcPr>
            <w:tcW w:w="1055" w:type="dxa"/>
            <w:vMerge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A4232F" w:rsidRPr="001B3BCA" w:rsidTr="000E751E">
        <w:tc>
          <w:tcPr>
            <w:tcW w:w="1055" w:type="dxa"/>
          </w:tcPr>
          <w:p w:rsidR="00A4232F" w:rsidRPr="00D94A0E" w:rsidRDefault="0057127D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232F" w:rsidRPr="00D94A0E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4232F" w:rsidRPr="0030643A" w:rsidRDefault="00D94A0E" w:rsidP="00D64BC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0643A">
              <w:rPr>
                <w:rFonts w:eastAsia="Calibri" w:cs="Calibri"/>
                <w:sz w:val="24"/>
                <w:szCs w:val="24"/>
              </w:rPr>
              <w:t xml:space="preserve">Не менее чем в </w:t>
            </w:r>
            <w:r w:rsidR="009043C8" w:rsidRPr="0030643A">
              <w:rPr>
                <w:rFonts w:eastAsia="Calibri" w:cs="Calibri"/>
                <w:sz w:val="24"/>
                <w:szCs w:val="24"/>
              </w:rPr>
              <w:t>1 школе, расположенной</w:t>
            </w:r>
            <w:r w:rsidRPr="0030643A">
              <w:rPr>
                <w:rFonts w:eastAsia="Calibri" w:cs="Calibri"/>
                <w:sz w:val="24"/>
                <w:szCs w:val="24"/>
              </w:rPr>
              <w:t xml:space="preserve"> в сельской местности,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D64BCE" w:rsidRPr="0030643A">
              <w:rPr>
                <w:rFonts w:eastAsia="Calibri" w:cs="Calibri"/>
                <w:sz w:val="24"/>
                <w:szCs w:val="24"/>
              </w:rPr>
              <w:t xml:space="preserve">80% </w:t>
            </w:r>
            <w:r w:rsidRPr="0030643A">
              <w:rPr>
                <w:rFonts w:eastAsia="Calibri" w:cs="Calibri"/>
                <w:sz w:val="24"/>
                <w:szCs w:val="24"/>
              </w:rPr>
              <w:t xml:space="preserve"> детей</w:t>
            </w:r>
          </w:p>
        </w:tc>
        <w:tc>
          <w:tcPr>
            <w:tcW w:w="1984" w:type="dxa"/>
          </w:tcPr>
          <w:p w:rsidR="00A4232F" w:rsidRPr="00D94A0E" w:rsidRDefault="009943AE" w:rsidP="009943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>01.10.</w:t>
            </w:r>
            <w:r w:rsidR="00A4232F" w:rsidRPr="00D94A0E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985" w:type="dxa"/>
          </w:tcPr>
          <w:p w:rsidR="00A4232F" w:rsidRPr="00D94A0E" w:rsidRDefault="00010E5E" w:rsidP="00010E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943AE" w:rsidRPr="00D94A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9943AE" w:rsidRPr="00D94A0E">
              <w:rPr>
                <w:sz w:val="24"/>
                <w:szCs w:val="24"/>
              </w:rPr>
              <w:t>.</w:t>
            </w:r>
            <w:r w:rsidR="00A4232F" w:rsidRPr="00D94A0E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268" w:type="dxa"/>
          </w:tcPr>
          <w:p w:rsidR="00A4232F" w:rsidRPr="00D94A0E" w:rsidRDefault="009043C8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A4232F" w:rsidRPr="00D94A0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A4232F" w:rsidRPr="00D94A0E" w:rsidRDefault="00B71D5E" w:rsidP="00904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 xml:space="preserve">Проектный комитет </w:t>
            </w:r>
            <w:r w:rsidR="009043C8"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010E5E" w:rsidRPr="001B3BCA" w:rsidTr="000E751E">
        <w:tc>
          <w:tcPr>
            <w:tcW w:w="1055" w:type="dxa"/>
          </w:tcPr>
          <w:p w:rsidR="00010E5E" w:rsidRDefault="00315529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48" w:type="dxa"/>
          </w:tcPr>
          <w:p w:rsidR="00010E5E" w:rsidRPr="00D9706E" w:rsidRDefault="00010E5E" w:rsidP="00010E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bCs/>
                <w:sz w:val="24"/>
                <w:szCs w:val="24"/>
              </w:rPr>
              <w:t xml:space="preserve">Подготовка и предоставление заявки в Министерство </w:t>
            </w:r>
            <w:r>
              <w:rPr>
                <w:bCs/>
                <w:sz w:val="24"/>
                <w:szCs w:val="24"/>
              </w:rPr>
              <w:t>общего и профессионального образования Свердловской области</w:t>
            </w:r>
            <w:r w:rsidRPr="00D9706E">
              <w:rPr>
                <w:bCs/>
                <w:sz w:val="24"/>
                <w:szCs w:val="24"/>
              </w:rPr>
              <w:t xml:space="preserve"> на участие в отборе на предоставление </w:t>
            </w:r>
            <w:r w:rsidRPr="00D9706E">
              <w:rPr>
                <w:sz w:val="24"/>
                <w:szCs w:val="24"/>
              </w:rPr>
              <w:t>субсидий на создание материально-технической базы для реализации основных и дополнительных общеобразовательных программ</w:t>
            </w:r>
            <w:r w:rsidRPr="00D9706E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D9706E">
              <w:rPr>
                <w:sz w:val="24"/>
                <w:szCs w:val="24"/>
              </w:rPr>
              <w:lastRenderedPageBreak/>
              <w:t xml:space="preserve">школах, расположенных </w:t>
            </w:r>
            <w:r w:rsidRPr="00D9706E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D9706E">
              <w:rPr>
                <w:sz w:val="24"/>
                <w:szCs w:val="24"/>
              </w:rPr>
              <w:t xml:space="preserve">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</w:tcPr>
          <w:p w:rsidR="00010E5E" w:rsidRPr="00D9706E" w:rsidRDefault="00010E5E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01.10.</w:t>
            </w:r>
            <w:r w:rsidRPr="00D9706E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985" w:type="dxa"/>
          </w:tcPr>
          <w:p w:rsidR="00010E5E" w:rsidRPr="00D9706E" w:rsidRDefault="00010E5E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.10.</w:t>
            </w:r>
            <w:r w:rsidRPr="00D9706E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2268" w:type="dxa"/>
          </w:tcPr>
          <w:p w:rsidR="00010E5E" w:rsidRPr="00D9706E" w:rsidRDefault="00010E5E" w:rsidP="0057293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  <w:r w:rsidRPr="00D970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10E5E" w:rsidRPr="00D9706E" w:rsidRDefault="00010E5E" w:rsidP="00010E5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D9706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Управления образованием Асбестовского городского округа</w:t>
            </w:r>
          </w:p>
        </w:tc>
        <w:tc>
          <w:tcPr>
            <w:tcW w:w="2064" w:type="dxa"/>
          </w:tcPr>
          <w:p w:rsidR="00010E5E" w:rsidRPr="00D9706E" w:rsidRDefault="00010E5E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010E5E" w:rsidRPr="001B3BCA" w:rsidTr="000E751E">
        <w:tc>
          <w:tcPr>
            <w:tcW w:w="1055" w:type="dxa"/>
          </w:tcPr>
          <w:p w:rsidR="00010E5E" w:rsidRDefault="00315529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48" w:type="dxa"/>
          </w:tcPr>
          <w:p w:rsidR="00010E5E" w:rsidRPr="00D9706E" w:rsidRDefault="00010E5E" w:rsidP="00010E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 xml:space="preserve">Заключение соглашения </w:t>
            </w:r>
            <w:r w:rsidRPr="00D9706E">
              <w:rPr>
                <w:bCs/>
                <w:sz w:val="24"/>
                <w:szCs w:val="24"/>
              </w:rPr>
              <w:t xml:space="preserve">с Министерством </w:t>
            </w:r>
            <w:r>
              <w:rPr>
                <w:bCs/>
                <w:sz w:val="24"/>
                <w:szCs w:val="24"/>
              </w:rPr>
              <w:t>общего и профессионального образования Свердловской области</w:t>
            </w:r>
            <w:r w:rsidRPr="00D9706E">
              <w:rPr>
                <w:bCs/>
                <w:sz w:val="24"/>
                <w:szCs w:val="24"/>
              </w:rPr>
              <w:t xml:space="preserve"> </w:t>
            </w:r>
            <w:r w:rsidRPr="00D9706E">
              <w:rPr>
                <w:sz w:val="24"/>
                <w:szCs w:val="24"/>
              </w:rPr>
              <w:t>о предоставлении субсидии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D9706E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D9706E">
              <w:rPr>
                <w:sz w:val="24"/>
                <w:szCs w:val="24"/>
              </w:rPr>
              <w:t xml:space="preserve">школах, расположенных </w:t>
            </w:r>
            <w:r w:rsidRPr="00D9706E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D9706E">
              <w:rPr>
                <w:sz w:val="24"/>
                <w:szCs w:val="24"/>
              </w:rPr>
              <w:t xml:space="preserve">созданию условий для реализации дистанционных программ обучения определенных категорий обучающихся, в том </w:t>
            </w:r>
            <w:r w:rsidRPr="00D9706E">
              <w:rPr>
                <w:sz w:val="24"/>
                <w:szCs w:val="24"/>
              </w:rPr>
              <w:lastRenderedPageBreak/>
              <w:t>числе на базе сетевого партнерства</w:t>
            </w:r>
          </w:p>
        </w:tc>
        <w:tc>
          <w:tcPr>
            <w:tcW w:w="1984" w:type="dxa"/>
          </w:tcPr>
          <w:p w:rsidR="00010E5E" w:rsidRPr="00D9706E" w:rsidRDefault="00010E5E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Pr="00D9706E">
              <w:rPr>
                <w:sz w:val="24"/>
                <w:szCs w:val="24"/>
              </w:rPr>
              <w:t>201</w:t>
            </w:r>
            <w:r w:rsidRPr="00D9706E">
              <w:rPr>
                <w:sz w:val="24"/>
                <w:szCs w:val="24"/>
                <w:lang w:val="en-US"/>
              </w:rPr>
              <w:t>9</w:t>
            </w:r>
            <w:r w:rsidRPr="00D970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10E5E" w:rsidRPr="00D9706E" w:rsidRDefault="00010E5E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28.02.2019 </w:t>
            </w:r>
          </w:p>
        </w:tc>
        <w:tc>
          <w:tcPr>
            <w:tcW w:w="2268" w:type="dxa"/>
          </w:tcPr>
          <w:p w:rsidR="00010E5E" w:rsidRPr="00D9706E" w:rsidRDefault="00FA7ED4" w:rsidP="0057293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  <w:r w:rsidR="00010E5E" w:rsidRPr="00D970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10E5E" w:rsidRPr="00D9706E" w:rsidRDefault="00010E5E" w:rsidP="00FA7E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Министерством </w:t>
            </w:r>
            <w:r w:rsidR="00FA7ED4">
              <w:rPr>
                <w:rFonts w:eastAsia="Arial Unicode MS"/>
                <w:bCs/>
                <w:sz w:val="24"/>
                <w:szCs w:val="24"/>
                <w:u w:color="000000"/>
              </w:rPr>
              <w:t>общего и профессионального образования Свердловской области</w:t>
            </w:r>
          </w:p>
        </w:tc>
        <w:tc>
          <w:tcPr>
            <w:tcW w:w="2064" w:type="dxa"/>
          </w:tcPr>
          <w:p w:rsidR="00010E5E" w:rsidRPr="00D9706E" w:rsidRDefault="00FA7ED4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FA7ED4" w:rsidRPr="001B3BCA" w:rsidTr="000E751E">
        <w:tc>
          <w:tcPr>
            <w:tcW w:w="1055" w:type="dxa"/>
          </w:tcPr>
          <w:p w:rsidR="00FA7ED4" w:rsidRDefault="00315529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48" w:type="dxa"/>
          </w:tcPr>
          <w:p w:rsidR="00FA7ED4" w:rsidRPr="00D9706E" w:rsidRDefault="00FA7ED4" w:rsidP="00FA7ED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отборе</w:t>
            </w:r>
            <w:r w:rsidRPr="00D9706E">
              <w:rPr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на предоставление субсидий из областного бюджета местным бюджетам на 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1984" w:type="dxa"/>
          </w:tcPr>
          <w:p w:rsidR="00FA7ED4" w:rsidRPr="00D9706E" w:rsidRDefault="00FA7ED4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01.02.2019 </w:t>
            </w:r>
          </w:p>
        </w:tc>
        <w:tc>
          <w:tcPr>
            <w:tcW w:w="1985" w:type="dxa"/>
          </w:tcPr>
          <w:p w:rsidR="00FA7ED4" w:rsidRPr="00D9706E" w:rsidRDefault="00FA7ED4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30.04.2019 </w:t>
            </w:r>
          </w:p>
        </w:tc>
        <w:tc>
          <w:tcPr>
            <w:tcW w:w="2268" w:type="dxa"/>
          </w:tcPr>
          <w:p w:rsidR="00FA7ED4" w:rsidRPr="00D9706E" w:rsidRDefault="00FA7ED4" w:rsidP="0057293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  <w:p w:rsidR="00FA7ED4" w:rsidRPr="00D9706E" w:rsidRDefault="00FA7ED4" w:rsidP="005729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7ED4" w:rsidRPr="00D9706E" w:rsidRDefault="00FA7ED4" w:rsidP="005729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протокол заседания комиссии, образованной Министерством общего и профессиональ</w:t>
            </w:r>
            <w:r>
              <w:rPr>
                <w:sz w:val="24"/>
                <w:szCs w:val="24"/>
              </w:rPr>
              <w:t>-</w:t>
            </w:r>
            <w:r w:rsidRPr="00D9706E">
              <w:rPr>
                <w:sz w:val="24"/>
                <w:szCs w:val="24"/>
              </w:rPr>
              <w:t>ного образования Свердловской области</w:t>
            </w:r>
          </w:p>
        </w:tc>
        <w:tc>
          <w:tcPr>
            <w:tcW w:w="2064" w:type="dxa"/>
          </w:tcPr>
          <w:p w:rsidR="00FA7ED4" w:rsidRPr="00D9706E" w:rsidRDefault="00FA7ED4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FA7ED4" w:rsidRPr="001B3BCA" w:rsidTr="000E751E">
        <w:tc>
          <w:tcPr>
            <w:tcW w:w="1055" w:type="dxa"/>
          </w:tcPr>
          <w:p w:rsidR="00FA7ED4" w:rsidRDefault="00315529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48" w:type="dxa"/>
          </w:tcPr>
          <w:p w:rsidR="00FA7ED4" w:rsidRPr="00D9706E" w:rsidRDefault="00FA7ED4" w:rsidP="005729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Реализация мероприятий «дорожной карты» по созданию и открытию в Свердловской области Центров образования цифрового и гуманитарного профилей</w:t>
            </w:r>
          </w:p>
        </w:tc>
        <w:tc>
          <w:tcPr>
            <w:tcW w:w="1984" w:type="dxa"/>
          </w:tcPr>
          <w:p w:rsidR="00FA7ED4" w:rsidRPr="00D9706E" w:rsidRDefault="00FA7ED4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  <w:r w:rsidRPr="00D9706E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985" w:type="dxa"/>
          </w:tcPr>
          <w:p w:rsidR="00FA7ED4" w:rsidRPr="00D9706E" w:rsidRDefault="00FA7ED4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31.10.2019 </w:t>
            </w:r>
          </w:p>
        </w:tc>
        <w:tc>
          <w:tcPr>
            <w:tcW w:w="2268" w:type="dxa"/>
          </w:tcPr>
          <w:p w:rsidR="00FA7ED4" w:rsidRPr="00D9706E" w:rsidRDefault="00FA7ED4" w:rsidP="00FA7ED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  <w:p w:rsidR="00FA7ED4" w:rsidRPr="00D9706E" w:rsidRDefault="00FA7ED4" w:rsidP="005729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7ED4" w:rsidRPr="00D9706E" w:rsidRDefault="00FA7ED4" w:rsidP="005729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FA7ED4" w:rsidRPr="00D9706E" w:rsidRDefault="00FA7ED4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FA7ED4" w:rsidRPr="001B3BCA" w:rsidTr="000E751E">
        <w:tc>
          <w:tcPr>
            <w:tcW w:w="1055" w:type="dxa"/>
          </w:tcPr>
          <w:p w:rsidR="00FA7ED4" w:rsidRDefault="00315529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448" w:type="dxa"/>
          </w:tcPr>
          <w:p w:rsidR="00FA7ED4" w:rsidRPr="00D9706E" w:rsidRDefault="00FA7ED4" w:rsidP="00FA7E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 xml:space="preserve">Заключение между Министерством общего и профессионального образования Свердловской области и </w:t>
            </w:r>
            <w:r>
              <w:rPr>
                <w:sz w:val="24"/>
                <w:szCs w:val="24"/>
              </w:rPr>
              <w:t>Асбестовским городским округом</w:t>
            </w:r>
            <w:r w:rsidRPr="00D9706E">
              <w:rPr>
                <w:sz w:val="24"/>
                <w:szCs w:val="24"/>
              </w:rPr>
              <w:t xml:space="preserve"> о предоставлении субсидий из областного бюджета местным бюджетам на обновление материально-технической базы </w:t>
            </w:r>
            <w:r w:rsidRPr="00D9706E">
              <w:rPr>
                <w:sz w:val="24"/>
                <w:szCs w:val="24"/>
              </w:rPr>
              <w:lastRenderedPageBreak/>
              <w:t>для формирования у обучающихся современных технологических и гуманитарных навыков</w:t>
            </w:r>
          </w:p>
        </w:tc>
        <w:tc>
          <w:tcPr>
            <w:tcW w:w="1984" w:type="dxa"/>
          </w:tcPr>
          <w:p w:rsidR="00FA7ED4" w:rsidRPr="00D9706E" w:rsidRDefault="00FA7ED4" w:rsidP="005729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01.06.2019 </w:t>
            </w:r>
          </w:p>
        </w:tc>
        <w:tc>
          <w:tcPr>
            <w:tcW w:w="1985" w:type="dxa"/>
          </w:tcPr>
          <w:p w:rsidR="00FA7ED4" w:rsidRPr="00D9706E" w:rsidRDefault="00FA7ED4" w:rsidP="005729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30.08.2019 </w:t>
            </w:r>
          </w:p>
        </w:tc>
        <w:tc>
          <w:tcPr>
            <w:tcW w:w="2268" w:type="dxa"/>
          </w:tcPr>
          <w:p w:rsidR="00FA7ED4" w:rsidRPr="00D9706E" w:rsidRDefault="00FA7ED4" w:rsidP="00FA7ED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  <w:p w:rsidR="00FA7ED4" w:rsidRDefault="00FA7ED4" w:rsidP="00FA7E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7ED4" w:rsidRPr="00D9706E" w:rsidRDefault="00FA7ED4" w:rsidP="00FA7E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соглашения между Министерством общего и профессиональ</w:t>
            </w:r>
            <w:r>
              <w:rPr>
                <w:sz w:val="24"/>
                <w:szCs w:val="24"/>
              </w:rPr>
              <w:t>-</w:t>
            </w:r>
            <w:r w:rsidRPr="00D9706E">
              <w:rPr>
                <w:sz w:val="24"/>
                <w:szCs w:val="24"/>
              </w:rPr>
              <w:t xml:space="preserve">ного образования Свердловской области и </w:t>
            </w:r>
            <w:r>
              <w:rPr>
                <w:sz w:val="24"/>
                <w:szCs w:val="24"/>
              </w:rPr>
              <w:t xml:space="preserve">Асбестовским </w:t>
            </w:r>
            <w:r>
              <w:rPr>
                <w:sz w:val="24"/>
                <w:szCs w:val="24"/>
              </w:rPr>
              <w:lastRenderedPageBreak/>
              <w:t>городским округом</w:t>
            </w:r>
          </w:p>
        </w:tc>
        <w:tc>
          <w:tcPr>
            <w:tcW w:w="2064" w:type="dxa"/>
          </w:tcPr>
          <w:p w:rsidR="00FA7ED4" w:rsidRPr="00D94A0E" w:rsidRDefault="00FA7ED4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lastRenderedPageBreak/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315529" w:rsidRPr="001B3BCA" w:rsidTr="000E751E">
        <w:tc>
          <w:tcPr>
            <w:tcW w:w="1055" w:type="dxa"/>
          </w:tcPr>
          <w:p w:rsidR="00315529" w:rsidRDefault="00315529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448" w:type="dxa"/>
          </w:tcPr>
          <w:p w:rsidR="00315529" w:rsidRPr="00D9706E" w:rsidRDefault="00315529" w:rsidP="0057293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9706E">
              <w:rPr>
                <w:sz w:val="24"/>
                <w:szCs w:val="24"/>
                <w:lang w:eastAsia="en-US"/>
              </w:rPr>
              <w:t>Мониторинг расходования средств субсидий из областного бюджета местным бюджетам на обновление материально-технической базы для формирования у обучающихся современных технологических и гуманитарных навыков и достижения показателей результативности использований данных субсидий</w:t>
            </w:r>
          </w:p>
        </w:tc>
        <w:tc>
          <w:tcPr>
            <w:tcW w:w="1984" w:type="dxa"/>
          </w:tcPr>
          <w:p w:rsidR="00315529" w:rsidRPr="00D9706E" w:rsidRDefault="00315529" w:rsidP="005729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01.07.2019 </w:t>
            </w:r>
          </w:p>
        </w:tc>
        <w:tc>
          <w:tcPr>
            <w:tcW w:w="1985" w:type="dxa"/>
          </w:tcPr>
          <w:p w:rsidR="00315529" w:rsidRPr="00D9706E" w:rsidRDefault="00315529" w:rsidP="003155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24.09.</w:t>
            </w:r>
            <w:r w:rsidRPr="00D9706E">
              <w:rPr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2268" w:type="dxa"/>
          </w:tcPr>
          <w:p w:rsidR="00315529" w:rsidRPr="00D9706E" w:rsidRDefault="00315529" w:rsidP="0031552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  <w:p w:rsidR="00315529" w:rsidRDefault="00315529" w:rsidP="00FA7E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5529" w:rsidRPr="00D9706E" w:rsidRDefault="00315529" w:rsidP="005729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15529" w:rsidRPr="00D9706E" w:rsidRDefault="00315529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315529" w:rsidRPr="001B3BCA" w:rsidTr="000E751E">
        <w:tc>
          <w:tcPr>
            <w:tcW w:w="1055" w:type="dxa"/>
          </w:tcPr>
          <w:p w:rsidR="00315529" w:rsidRPr="00E44A7D" w:rsidRDefault="00315529" w:rsidP="00F023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315529" w:rsidRPr="00E44A7D" w:rsidRDefault="00315529" w:rsidP="00F023C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E44A7D">
              <w:rPr>
                <w:color w:val="000000" w:themeColor="text1"/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1984" w:type="dxa"/>
          </w:tcPr>
          <w:p w:rsidR="00315529" w:rsidRPr="00E44A7D" w:rsidRDefault="00315529" w:rsidP="00F023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</w:t>
            </w:r>
            <w:r w:rsidRPr="00E44A7D">
              <w:rPr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1985" w:type="dxa"/>
          </w:tcPr>
          <w:p w:rsidR="00315529" w:rsidRPr="00E44A7D" w:rsidRDefault="00315529" w:rsidP="009943A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01.07.</w:t>
            </w:r>
            <w:r w:rsidRPr="00E44A7D">
              <w:rPr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315529" w:rsidRPr="00E44A7D" w:rsidRDefault="00315529" w:rsidP="002E790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315529" w:rsidRPr="00E44A7D" w:rsidRDefault="00315529" w:rsidP="00F023C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E44A7D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15529" w:rsidRPr="00E44A7D" w:rsidRDefault="00315529" w:rsidP="00F023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119BF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315529" w:rsidRPr="001B3BCA" w:rsidTr="000E751E">
        <w:tc>
          <w:tcPr>
            <w:tcW w:w="1055" w:type="dxa"/>
          </w:tcPr>
          <w:p w:rsidR="00315529" w:rsidRPr="005F7131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48" w:type="dxa"/>
          </w:tcPr>
          <w:p w:rsidR="00315529" w:rsidRPr="005F7131" w:rsidRDefault="00315529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5529">
              <w:rPr>
                <w:sz w:val="24"/>
                <w:szCs w:val="24"/>
              </w:rPr>
              <w:t>Внедрена методология и критерии оценки качества общего образования в общеобразовательных организациях Асбестовского городского округа</w:t>
            </w:r>
            <w:r w:rsidRPr="00315529">
              <w:rPr>
                <w:i/>
                <w:sz w:val="24"/>
                <w:szCs w:val="24"/>
              </w:rPr>
              <w:t xml:space="preserve"> </w:t>
            </w:r>
            <w:r w:rsidRPr="00315529">
              <w:rPr>
                <w:sz w:val="24"/>
                <w:szCs w:val="24"/>
              </w:rPr>
              <w:t xml:space="preserve">на основе практики международных исследований качества </w:t>
            </w:r>
            <w:r w:rsidRPr="0030643A">
              <w:rPr>
                <w:sz w:val="24"/>
                <w:szCs w:val="24"/>
              </w:rPr>
              <w:t>подготовки обучающихся</w:t>
            </w:r>
          </w:p>
        </w:tc>
        <w:tc>
          <w:tcPr>
            <w:tcW w:w="1984" w:type="dxa"/>
          </w:tcPr>
          <w:p w:rsidR="00315529" w:rsidRPr="005F7131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5F71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5F7131">
              <w:rPr>
                <w:sz w:val="24"/>
                <w:szCs w:val="24"/>
              </w:rPr>
              <w:t xml:space="preserve"> </w:t>
            </w:r>
          </w:p>
          <w:p w:rsidR="00315529" w:rsidRPr="005F7131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15529" w:rsidRPr="005F7131" w:rsidRDefault="00315529" w:rsidP="002209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529" w:rsidRPr="005F7131" w:rsidRDefault="00315529" w:rsidP="00B874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5F7131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315529" w:rsidRPr="005F7131" w:rsidRDefault="00315529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315529" w:rsidRPr="005F7131" w:rsidRDefault="00315529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15529" w:rsidRPr="005F7131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315529" w:rsidRPr="001B3BCA" w:rsidTr="000E751E">
        <w:tc>
          <w:tcPr>
            <w:tcW w:w="1055" w:type="dxa"/>
          </w:tcPr>
          <w:p w:rsidR="00315529" w:rsidRPr="005F7131" w:rsidRDefault="00315529" w:rsidP="0057127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448" w:type="dxa"/>
          </w:tcPr>
          <w:p w:rsidR="00315529" w:rsidRPr="005F7131" w:rsidRDefault="00315529" w:rsidP="002209AC">
            <w:pPr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Апробация проведения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</w:tcPr>
          <w:p w:rsidR="00315529" w:rsidRPr="005F7131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5F7131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985" w:type="dxa"/>
          </w:tcPr>
          <w:p w:rsidR="00315529" w:rsidRPr="005F7131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  <w:r w:rsidRPr="005F7131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315529" w:rsidRPr="005F7131" w:rsidRDefault="00315529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315529" w:rsidRPr="005F7131" w:rsidRDefault="00315529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Приказ Министерства о проведении апробации в общеобразовательных организациях Свердловской области</w:t>
            </w:r>
          </w:p>
        </w:tc>
        <w:tc>
          <w:tcPr>
            <w:tcW w:w="2064" w:type="dxa"/>
          </w:tcPr>
          <w:p w:rsidR="00315529" w:rsidRPr="005F7131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 xml:space="preserve">проектный офис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315529" w:rsidRPr="00C304DC" w:rsidTr="00EF1E16">
        <w:tc>
          <w:tcPr>
            <w:tcW w:w="1055" w:type="dxa"/>
          </w:tcPr>
          <w:p w:rsidR="00315529" w:rsidRPr="00315529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48" w:type="dxa"/>
          </w:tcPr>
          <w:p w:rsidR="00315529" w:rsidRPr="00315529" w:rsidRDefault="00315529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5529">
              <w:rPr>
                <w:sz w:val="24"/>
                <w:szCs w:val="24"/>
              </w:rPr>
              <w:t>Не менее чем в 25 % организаций, реализующих общеобразовательные программы и расположенных на территории Асбестовского городского округа,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</w:tcPr>
          <w:p w:rsidR="00315529" w:rsidRPr="00315529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5529">
              <w:rPr>
                <w:sz w:val="24"/>
                <w:szCs w:val="24"/>
              </w:rPr>
              <w:t xml:space="preserve">01.01.2019 </w:t>
            </w:r>
          </w:p>
        </w:tc>
        <w:tc>
          <w:tcPr>
            <w:tcW w:w="1985" w:type="dxa"/>
          </w:tcPr>
          <w:p w:rsidR="00315529" w:rsidRPr="00315529" w:rsidRDefault="00315529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5529">
              <w:rPr>
                <w:sz w:val="24"/>
                <w:szCs w:val="24"/>
              </w:rPr>
              <w:t xml:space="preserve">30.04.2021 </w:t>
            </w:r>
          </w:p>
        </w:tc>
        <w:tc>
          <w:tcPr>
            <w:tcW w:w="2268" w:type="dxa"/>
          </w:tcPr>
          <w:p w:rsidR="00315529" w:rsidRPr="00315529" w:rsidRDefault="00315529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5529"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315529" w:rsidRPr="00315529" w:rsidRDefault="00315529" w:rsidP="00933A3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5529">
              <w:rPr>
                <w:sz w:val="24"/>
                <w:szCs w:val="24"/>
              </w:rPr>
              <w:t xml:space="preserve">информационно-аналитический отчет об участии 25% организаций, реализующих общеобразовательные программы и расположенных на территории Свердловской области, проведена оценка качества общего образования на </w:t>
            </w:r>
            <w:r w:rsidRPr="00315529">
              <w:rPr>
                <w:sz w:val="24"/>
                <w:szCs w:val="24"/>
              </w:rPr>
              <w:lastRenderedPageBreak/>
              <w:t>основе практики международных исследований качества подготовки обучающихся</w:t>
            </w:r>
          </w:p>
          <w:p w:rsidR="00315529" w:rsidRPr="00315529" w:rsidRDefault="00315529" w:rsidP="00933A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15529" w:rsidRPr="00315529" w:rsidRDefault="00315529" w:rsidP="00933A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15529" w:rsidRPr="00315529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5529">
              <w:rPr>
                <w:sz w:val="24"/>
                <w:szCs w:val="24"/>
              </w:rPr>
              <w:lastRenderedPageBreak/>
              <w:t>Проектный комитет Асбестовского городского округа</w:t>
            </w:r>
          </w:p>
        </w:tc>
      </w:tr>
      <w:tr w:rsidR="00315529" w:rsidRPr="00C304DC" w:rsidTr="00EF1E16">
        <w:tc>
          <w:tcPr>
            <w:tcW w:w="1055" w:type="dxa"/>
          </w:tcPr>
          <w:p w:rsidR="00315529" w:rsidRPr="00ED6B8E" w:rsidRDefault="00315529" w:rsidP="003155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448" w:type="dxa"/>
          </w:tcPr>
          <w:p w:rsidR="00315529" w:rsidRPr="00ED6B8E" w:rsidRDefault="00315529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6B8E">
              <w:rPr>
                <w:sz w:val="24"/>
                <w:szCs w:val="24"/>
              </w:rPr>
              <w:t xml:space="preserve">недрение методологии и критериев оценки качества общего образования в общеобразовательных организациях </w:t>
            </w:r>
            <w:r>
              <w:rPr>
                <w:sz w:val="24"/>
                <w:szCs w:val="24"/>
              </w:rPr>
              <w:t>Асбестовского городского округа</w:t>
            </w:r>
            <w:r w:rsidRPr="00ED6B8E">
              <w:rPr>
                <w:i/>
                <w:sz w:val="24"/>
                <w:szCs w:val="24"/>
              </w:rPr>
              <w:t xml:space="preserve"> </w:t>
            </w:r>
            <w:r w:rsidRPr="00ED6B8E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</w:tcPr>
          <w:p w:rsidR="00315529" w:rsidRPr="00ED6B8E" w:rsidRDefault="00315529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5F713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15529" w:rsidRPr="00ED6B8E" w:rsidRDefault="00315529" w:rsidP="003155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ED6B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D6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15529" w:rsidRPr="00ED6B8E" w:rsidRDefault="00315529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315529" w:rsidRPr="00ED6B8E" w:rsidRDefault="00315529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>приказ Министерства общего и профессионального образования об утверждении методология и критерии оценки качества общего образования в общеобразовательных организациях Свердловской области</w:t>
            </w:r>
            <w:r w:rsidRPr="00ED6B8E">
              <w:rPr>
                <w:i/>
                <w:sz w:val="24"/>
                <w:szCs w:val="24"/>
              </w:rPr>
              <w:t xml:space="preserve"> </w:t>
            </w:r>
            <w:r w:rsidRPr="00ED6B8E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2064" w:type="dxa"/>
          </w:tcPr>
          <w:p w:rsidR="00315529" w:rsidRPr="006F328D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 xml:space="preserve">проектный офис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315529" w:rsidRPr="00C304DC" w:rsidTr="00EF1E16">
        <w:tc>
          <w:tcPr>
            <w:tcW w:w="1055" w:type="dxa"/>
          </w:tcPr>
          <w:p w:rsidR="00315529" w:rsidRPr="00FA4966" w:rsidRDefault="00FA4966" w:rsidP="005712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4966">
              <w:rPr>
                <w:sz w:val="24"/>
                <w:szCs w:val="24"/>
              </w:rPr>
              <w:t>3.4</w:t>
            </w:r>
          </w:p>
        </w:tc>
        <w:tc>
          <w:tcPr>
            <w:tcW w:w="3448" w:type="dxa"/>
          </w:tcPr>
          <w:p w:rsidR="00315529" w:rsidRPr="00FA4966" w:rsidRDefault="00315529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A4966">
              <w:rPr>
                <w:sz w:val="24"/>
                <w:szCs w:val="24"/>
              </w:rPr>
              <w:t xml:space="preserve">Проведение в не менее чем 25% организаций, реализующих </w:t>
            </w:r>
            <w:r w:rsidRPr="00FA4966">
              <w:rPr>
                <w:sz w:val="24"/>
                <w:szCs w:val="24"/>
              </w:rPr>
              <w:lastRenderedPageBreak/>
              <w:t>общеобразовательные программы и расположенных на территории Асбестовского городского округа, оценки качества общего образования на основе практики международных исследований качества подготовки обучающихся</w:t>
            </w:r>
          </w:p>
          <w:p w:rsidR="00315529" w:rsidRPr="00FA4966" w:rsidRDefault="00315529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15529" w:rsidRPr="00FA4966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5529" w:rsidRPr="00FA4966" w:rsidRDefault="00315529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4966">
              <w:rPr>
                <w:sz w:val="24"/>
                <w:szCs w:val="24"/>
              </w:rPr>
              <w:t xml:space="preserve">30.04.2021 </w:t>
            </w:r>
          </w:p>
        </w:tc>
        <w:tc>
          <w:tcPr>
            <w:tcW w:w="2268" w:type="dxa"/>
          </w:tcPr>
          <w:p w:rsidR="00315529" w:rsidRPr="00FA4966" w:rsidRDefault="00315529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A4966"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315529" w:rsidRPr="00FA4966" w:rsidRDefault="00315529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A4966">
              <w:rPr>
                <w:sz w:val="24"/>
                <w:szCs w:val="24"/>
              </w:rPr>
              <w:t xml:space="preserve">приказ Министерства общего и </w:t>
            </w:r>
            <w:r w:rsidRPr="00FA4966">
              <w:rPr>
                <w:sz w:val="24"/>
                <w:szCs w:val="24"/>
              </w:rPr>
              <w:lastRenderedPageBreak/>
              <w:t xml:space="preserve">профессионального образования Свердловской области о проведении оценки качества общего образования, информационно-аналитический отчет о результатах проведения оценки </w:t>
            </w:r>
          </w:p>
        </w:tc>
        <w:tc>
          <w:tcPr>
            <w:tcW w:w="2064" w:type="dxa"/>
          </w:tcPr>
          <w:p w:rsidR="00315529" w:rsidRPr="00FA4966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4966">
              <w:rPr>
                <w:bCs/>
                <w:sz w:val="24"/>
                <w:szCs w:val="24"/>
              </w:rPr>
              <w:lastRenderedPageBreak/>
              <w:t>проектный комитет</w:t>
            </w:r>
            <w:r w:rsidRPr="00FA4966">
              <w:rPr>
                <w:bCs/>
                <w:sz w:val="24"/>
                <w:szCs w:val="24"/>
              </w:rPr>
              <w:br/>
            </w:r>
            <w:r w:rsidRPr="00FA4966">
              <w:rPr>
                <w:sz w:val="24"/>
                <w:szCs w:val="24"/>
              </w:rPr>
              <w:t xml:space="preserve">Асбестовского </w:t>
            </w:r>
            <w:r w:rsidRPr="00FA4966">
              <w:rPr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315529" w:rsidRPr="00ED6B8E" w:rsidTr="000E751E">
        <w:tc>
          <w:tcPr>
            <w:tcW w:w="1055" w:type="dxa"/>
          </w:tcPr>
          <w:p w:rsidR="00315529" w:rsidRPr="00ED6B8E" w:rsidRDefault="00FA4966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48" w:type="dxa"/>
          </w:tcPr>
          <w:p w:rsidR="00315529" w:rsidRPr="00646186" w:rsidRDefault="00315529" w:rsidP="008D17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Асбестовского городского округа</w:t>
            </w:r>
            <w:r w:rsidRPr="00646186">
              <w:rPr>
                <w:sz w:val="24"/>
                <w:szCs w:val="24"/>
              </w:rPr>
              <w:t xml:space="preserve">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профессионального, предприятий реального сектора экономики</w:t>
            </w:r>
          </w:p>
        </w:tc>
        <w:tc>
          <w:tcPr>
            <w:tcW w:w="1984" w:type="dxa"/>
          </w:tcPr>
          <w:p w:rsidR="00315529" w:rsidRPr="00646186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5529" w:rsidRPr="00646186" w:rsidRDefault="00315529" w:rsidP="00FA49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643A">
              <w:rPr>
                <w:sz w:val="24"/>
                <w:szCs w:val="24"/>
              </w:rPr>
              <w:t>01.09.202</w:t>
            </w:r>
            <w:r w:rsidR="00FA4966" w:rsidRPr="0030643A">
              <w:rPr>
                <w:sz w:val="24"/>
                <w:szCs w:val="24"/>
              </w:rPr>
              <w:t>4</w:t>
            </w:r>
            <w:r w:rsidRPr="006461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15529" w:rsidRPr="00646186" w:rsidRDefault="00315529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315529" w:rsidRPr="00646186" w:rsidRDefault="00315529" w:rsidP="002209A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64618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15529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комитет</w:t>
            </w:r>
            <w:r w:rsidRPr="009119BF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315529" w:rsidRPr="006C3B70" w:rsidTr="009943AE">
        <w:tc>
          <w:tcPr>
            <w:tcW w:w="1055" w:type="dxa"/>
          </w:tcPr>
          <w:p w:rsidR="00315529" w:rsidRPr="006C3B70" w:rsidRDefault="00FA4966" w:rsidP="0057127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315529" w:rsidRPr="006C3B70" w:rsidRDefault="00315529" w:rsidP="00FA496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C3B70">
              <w:rPr>
                <w:sz w:val="24"/>
                <w:szCs w:val="24"/>
                <w:lang w:eastAsia="en-US"/>
              </w:rPr>
              <w:t xml:space="preserve">Не менее чем в 50 % организаций, реализующих общеобразовательные программы и расположенных </w:t>
            </w:r>
            <w:r w:rsidRPr="006C3B70">
              <w:rPr>
                <w:sz w:val="24"/>
                <w:szCs w:val="24"/>
                <w:lang w:eastAsia="en-US"/>
              </w:rPr>
              <w:lastRenderedPageBreak/>
              <w:t xml:space="preserve">на территории </w:t>
            </w:r>
            <w:r w:rsidR="00FA4966">
              <w:rPr>
                <w:sz w:val="24"/>
                <w:szCs w:val="24"/>
                <w:lang w:eastAsia="en-US"/>
              </w:rPr>
              <w:t>Асбестовского городского округа</w:t>
            </w:r>
            <w:r w:rsidRPr="006C3B70">
              <w:rPr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</w:tcPr>
          <w:p w:rsidR="00315529" w:rsidRPr="006C3B70" w:rsidRDefault="00315529" w:rsidP="002209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1985" w:type="dxa"/>
          </w:tcPr>
          <w:p w:rsidR="00315529" w:rsidRPr="006C3B70" w:rsidRDefault="00315529" w:rsidP="002209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30.04.2022</w:t>
            </w:r>
            <w:r w:rsidRPr="006C3B7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315529" w:rsidRDefault="00315529">
            <w:r w:rsidRPr="008F24A8"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315529" w:rsidRPr="006C3B70" w:rsidRDefault="00315529" w:rsidP="002209A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C3B7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15529" w:rsidRPr="006C3B70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 xml:space="preserve">Асбестовского </w:t>
            </w:r>
            <w:r>
              <w:rPr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315529" w:rsidRPr="006C3B70" w:rsidTr="009943AE">
        <w:tc>
          <w:tcPr>
            <w:tcW w:w="1055" w:type="dxa"/>
          </w:tcPr>
          <w:p w:rsidR="00315529" w:rsidRPr="006C3B70" w:rsidRDefault="00315529" w:rsidP="007776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48" w:type="dxa"/>
          </w:tcPr>
          <w:p w:rsidR="00315529" w:rsidRPr="006C3B70" w:rsidRDefault="00315529" w:rsidP="007776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C3B70">
              <w:rPr>
                <w:sz w:val="24"/>
                <w:szCs w:val="24"/>
              </w:rPr>
              <w:t xml:space="preserve">Проведение в не менее чем 50% организаций, реализующих общеобразовательные программы и расположенных на территории </w:t>
            </w:r>
            <w:r>
              <w:rPr>
                <w:sz w:val="24"/>
                <w:szCs w:val="24"/>
              </w:rPr>
              <w:t>Асбестовского городского округа</w:t>
            </w:r>
            <w:r w:rsidRPr="006C3B70">
              <w:rPr>
                <w:sz w:val="24"/>
                <w:szCs w:val="24"/>
              </w:rPr>
              <w:t>, оценки качества общего образования на основе практики международных исследований качества подготовки обучающихся</w:t>
            </w:r>
          </w:p>
          <w:p w:rsidR="00315529" w:rsidRPr="006C3B70" w:rsidRDefault="00315529" w:rsidP="0077764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15529" w:rsidRPr="006C3B70" w:rsidRDefault="00315529" w:rsidP="007776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985" w:type="dxa"/>
          </w:tcPr>
          <w:p w:rsidR="00315529" w:rsidRPr="006C3B70" w:rsidRDefault="00315529" w:rsidP="007776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30.04.2022</w:t>
            </w:r>
            <w:r w:rsidRPr="006C3B7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315529" w:rsidRDefault="00315529">
            <w:r w:rsidRPr="008F24A8"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315529" w:rsidRPr="006C3B70" w:rsidRDefault="00315529" w:rsidP="007776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C3B70">
              <w:rPr>
                <w:sz w:val="24"/>
                <w:szCs w:val="24"/>
              </w:rPr>
              <w:t>приказ Министерства общего и профессиональ</w:t>
            </w:r>
            <w:r>
              <w:rPr>
                <w:sz w:val="24"/>
                <w:szCs w:val="24"/>
              </w:rPr>
              <w:t>-</w:t>
            </w:r>
            <w:r w:rsidRPr="006C3B70">
              <w:rPr>
                <w:sz w:val="24"/>
                <w:szCs w:val="24"/>
              </w:rPr>
              <w:t xml:space="preserve">ного образования Свердловской области о проведении оценки качества общего образования, информационно-аналитический отчет о результатах проведения оценки </w:t>
            </w:r>
          </w:p>
        </w:tc>
        <w:tc>
          <w:tcPr>
            <w:tcW w:w="2064" w:type="dxa"/>
          </w:tcPr>
          <w:p w:rsidR="00315529" w:rsidRPr="006C3B70" w:rsidRDefault="00315529" w:rsidP="007776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 xml:space="preserve">проектный офис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315529" w:rsidRPr="00FC7630" w:rsidTr="000E751E">
        <w:tc>
          <w:tcPr>
            <w:tcW w:w="1055" w:type="dxa"/>
            <w:hideMark/>
          </w:tcPr>
          <w:p w:rsidR="00315529" w:rsidRPr="006C3B70" w:rsidRDefault="00315529" w:rsidP="0077764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48" w:type="dxa"/>
            <w:hideMark/>
          </w:tcPr>
          <w:p w:rsidR="00315529" w:rsidRPr="006C3B70" w:rsidRDefault="00315529" w:rsidP="002E790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C3B70">
              <w:rPr>
                <w:sz w:val="24"/>
                <w:szCs w:val="24"/>
                <w:lang w:eastAsia="en-US"/>
              </w:rPr>
              <w:t xml:space="preserve">Не менее чем в 50 % организаций, реализующих общеобразовательные программы и расположенных на территории </w:t>
            </w:r>
            <w:r>
              <w:rPr>
                <w:sz w:val="24"/>
                <w:szCs w:val="24"/>
              </w:rPr>
              <w:t>Асбестовского городского округа</w:t>
            </w:r>
            <w:r w:rsidRPr="006C3B70">
              <w:rPr>
                <w:sz w:val="24"/>
                <w:szCs w:val="24"/>
                <w:lang w:eastAsia="en-US"/>
              </w:rPr>
              <w:t xml:space="preserve">, проведена оценка качества общего </w:t>
            </w:r>
            <w:r w:rsidRPr="006C3B70">
              <w:rPr>
                <w:sz w:val="24"/>
                <w:szCs w:val="24"/>
                <w:lang w:eastAsia="en-US"/>
              </w:rPr>
              <w:lastRenderedPageBreak/>
              <w:t>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  <w:hideMark/>
          </w:tcPr>
          <w:p w:rsidR="00315529" w:rsidRPr="006C3B70" w:rsidRDefault="00315529" w:rsidP="007776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315529" w:rsidRPr="006C3B70" w:rsidRDefault="00315529" w:rsidP="007776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C3B70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.04.</w:t>
            </w:r>
            <w:r w:rsidRPr="006C3B70">
              <w:rPr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2268" w:type="dxa"/>
            <w:hideMark/>
          </w:tcPr>
          <w:p w:rsidR="00315529" w:rsidRDefault="000C4D82">
            <w:r w:rsidRPr="008F24A8"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315529" w:rsidRPr="006C3B70" w:rsidRDefault="00315529" w:rsidP="0077764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C3B70">
              <w:rPr>
                <w:sz w:val="24"/>
                <w:szCs w:val="24"/>
                <w:lang w:eastAsia="en-US"/>
              </w:rPr>
              <w:t>приказ Министерства общего и профессиональ-ного образования Свердловской области</w:t>
            </w:r>
          </w:p>
        </w:tc>
        <w:tc>
          <w:tcPr>
            <w:tcW w:w="2064" w:type="dxa"/>
            <w:hideMark/>
          </w:tcPr>
          <w:p w:rsidR="00315529" w:rsidRPr="006C3B70" w:rsidRDefault="00315529" w:rsidP="007776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19BF">
              <w:rPr>
                <w:bCs/>
                <w:sz w:val="24"/>
                <w:szCs w:val="24"/>
              </w:rPr>
              <w:t>проектный комитет</w:t>
            </w:r>
            <w:r w:rsidRPr="009119BF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0C4D82" w:rsidRPr="00FC7630" w:rsidTr="000E751E">
        <w:tc>
          <w:tcPr>
            <w:tcW w:w="1055" w:type="dxa"/>
          </w:tcPr>
          <w:p w:rsidR="000C4D82" w:rsidRDefault="000C4D82" w:rsidP="0077764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48" w:type="dxa"/>
          </w:tcPr>
          <w:p w:rsidR="000C4D82" w:rsidRPr="006C3B70" w:rsidRDefault="000C4D82" w:rsidP="002E790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E3C6C">
              <w:rPr>
                <w:sz w:val="24"/>
                <w:szCs w:val="24"/>
              </w:rPr>
              <w:t>Педагогические работники и управленческие кадры системы</w:t>
            </w:r>
            <w:r w:rsidRPr="006E3C6C">
              <w:rPr>
                <w:sz w:val="24"/>
                <w:szCs w:val="24"/>
              </w:rPr>
              <w:br/>
              <w:t>общего, дополнительного образования детей и</w:t>
            </w:r>
            <w:r w:rsidRPr="006E3C6C">
              <w:rPr>
                <w:sz w:val="24"/>
                <w:szCs w:val="24"/>
              </w:rPr>
              <w:br/>
              <w:t>профессионального образования субъектов Российской</w:t>
            </w:r>
            <w:r w:rsidRPr="006E3C6C">
              <w:rPr>
                <w:sz w:val="24"/>
                <w:szCs w:val="24"/>
              </w:rPr>
              <w:br/>
              <w:t>Федерации повысили уровень профессионального мастерства по</w:t>
            </w:r>
            <w:r w:rsidRPr="006E3C6C">
              <w:rPr>
                <w:sz w:val="24"/>
                <w:szCs w:val="24"/>
              </w:rPr>
              <w:br/>
              <w:t>дополнительным профессиональным программа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0C4D82" w:rsidRPr="006C3B70" w:rsidRDefault="000C4D82" w:rsidP="000C4D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4D82" w:rsidRPr="006C3B70" w:rsidRDefault="000C4D82" w:rsidP="007776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268" w:type="dxa"/>
          </w:tcPr>
          <w:p w:rsidR="000C4D82" w:rsidRPr="008F24A8" w:rsidRDefault="000C4D82">
            <w:pPr>
              <w:rPr>
                <w:sz w:val="24"/>
                <w:szCs w:val="24"/>
              </w:rPr>
            </w:pPr>
            <w:r w:rsidRPr="008F24A8"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0C4D82" w:rsidRDefault="000C4D82" w:rsidP="000C4D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E3C6C">
              <w:rPr>
                <w:sz w:val="24"/>
                <w:szCs w:val="24"/>
              </w:rPr>
              <w:t>Обеспечено дополнительное профессиональное образование</w:t>
            </w:r>
            <w:r w:rsidRPr="006E3C6C">
              <w:rPr>
                <w:sz w:val="24"/>
                <w:szCs w:val="24"/>
              </w:rPr>
              <w:br/>
              <w:t>педагогических работников и управленческих кадров</w:t>
            </w:r>
            <w:r w:rsidRPr="006E3C6C">
              <w:rPr>
                <w:sz w:val="24"/>
                <w:szCs w:val="24"/>
              </w:rPr>
              <w:br/>
              <w:t>системы общего, дополнительного образования детей и</w:t>
            </w:r>
            <w:r w:rsidRPr="006E3C6C">
              <w:rPr>
                <w:sz w:val="24"/>
                <w:szCs w:val="24"/>
              </w:rPr>
              <w:br/>
              <w:t>профессионального образования по дополнительным профессиональным</w:t>
            </w:r>
            <w:r w:rsidRPr="006E3C6C">
              <w:rPr>
                <w:sz w:val="24"/>
                <w:szCs w:val="24"/>
              </w:rPr>
              <w:br/>
              <w:t>программам, включенным в ФР ДПП, при поддержке</w:t>
            </w:r>
            <w:r w:rsidRPr="006E3C6C">
              <w:rPr>
                <w:sz w:val="24"/>
                <w:szCs w:val="24"/>
              </w:rPr>
              <w:br/>
              <w:t>сертифицированных специалистов, в том числе с</w:t>
            </w:r>
            <w:r w:rsidRPr="006E3C6C">
              <w:rPr>
                <w:sz w:val="24"/>
                <w:szCs w:val="24"/>
              </w:rPr>
              <w:br/>
              <w:t>использованием дистанционных технологий.</w:t>
            </w:r>
            <w:r w:rsidRPr="006E3C6C">
              <w:rPr>
                <w:sz w:val="24"/>
                <w:szCs w:val="24"/>
              </w:rPr>
              <w:br/>
            </w:r>
            <w:r w:rsidRPr="006E3C6C">
              <w:rPr>
                <w:sz w:val="24"/>
                <w:szCs w:val="24"/>
              </w:rPr>
              <w:lastRenderedPageBreak/>
              <w:t>Обеспечивается актуализация профессиональных знаний,</w:t>
            </w:r>
            <w:r w:rsidRPr="006E3C6C">
              <w:rPr>
                <w:sz w:val="24"/>
                <w:szCs w:val="24"/>
              </w:rPr>
              <w:br/>
              <w:t>умений, навыков и компетенций педагогических работников</w:t>
            </w:r>
            <w:r w:rsidRPr="006E3C6C">
              <w:rPr>
                <w:sz w:val="24"/>
                <w:szCs w:val="24"/>
              </w:rPr>
              <w:br/>
              <w:t>и управленческих кадров, а также применение</w:t>
            </w:r>
            <w:r w:rsidRPr="006E3C6C">
              <w:rPr>
                <w:sz w:val="24"/>
                <w:szCs w:val="24"/>
              </w:rPr>
              <w:br/>
              <w:t>педагогическими работниками в своей деятельности новых</w:t>
            </w:r>
            <w:r w:rsidRPr="006E3C6C">
              <w:rPr>
                <w:sz w:val="24"/>
                <w:szCs w:val="24"/>
              </w:rPr>
              <w:br/>
              <w:t>форм, методов и средств обучения и воспитания. Повышение</w:t>
            </w:r>
            <w:r w:rsidRPr="006E3C6C">
              <w:rPr>
                <w:sz w:val="24"/>
                <w:szCs w:val="24"/>
              </w:rPr>
              <w:br/>
              <w:t>профессионального мастерства</w:t>
            </w:r>
            <w:r w:rsidRPr="006E3C6C">
              <w:rPr>
                <w:sz w:val="24"/>
                <w:szCs w:val="24"/>
              </w:rPr>
              <w:br/>
              <w:t>педагогических работников и управленческих кадров по</w:t>
            </w:r>
            <w:r w:rsidRPr="006E3C6C">
              <w:rPr>
                <w:sz w:val="24"/>
                <w:szCs w:val="24"/>
              </w:rPr>
              <w:br/>
              <w:t>дополнительным профессиональным программам</w:t>
            </w:r>
            <w:r>
              <w:rPr>
                <w:sz w:val="24"/>
                <w:szCs w:val="24"/>
              </w:rPr>
              <w:t xml:space="preserve"> </w:t>
            </w:r>
            <w:r w:rsidRPr="006E3C6C">
              <w:rPr>
                <w:sz w:val="24"/>
                <w:szCs w:val="24"/>
              </w:rPr>
              <w:br/>
              <w:t xml:space="preserve">включенным в ФР ДПП, </w:t>
            </w:r>
            <w:r w:rsidRPr="006E3C6C">
              <w:rPr>
                <w:sz w:val="24"/>
                <w:szCs w:val="24"/>
              </w:rPr>
              <w:lastRenderedPageBreak/>
              <w:t>осуществляется</w:t>
            </w:r>
            <w:r w:rsidRPr="006E3C6C">
              <w:rPr>
                <w:sz w:val="24"/>
                <w:szCs w:val="24"/>
              </w:rPr>
              <w:br/>
              <w:t>высококвалифицированными кадрами, прошедшими</w:t>
            </w:r>
            <w:r w:rsidRPr="006E3C6C">
              <w:rPr>
                <w:sz w:val="24"/>
                <w:szCs w:val="24"/>
              </w:rPr>
              <w:br/>
              <w:t>соответствующее обучение. К концу 2022 года разработана и</w:t>
            </w:r>
            <w:r>
              <w:rPr>
                <w:sz w:val="24"/>
                <w:szCs w:val="24"/>
              </w:rPr>
              <w:t xml:space="preserve"> </w:t>
            </w:r>
            <w:r w:rsidRPr="006E3C6C">
              <w:rPr>
                <w:sz w:val="24"/>
                <w:szCs w:val="24"/>
              </w:rPr>
              <w:t>внедрена система наставничества педагогических</w:t>
            </w:r>
            <w:r w:rsidRPr="006E3C6C">
              <w:rPr>
                <w:sz w:val="24"/>
                <w:szCs w:val="24"/>
              </w:rPr>
              <w:br/>
              <w:t>работников</w:t>
            </w:r>
            <w:r>
              <w:rPr>
                <w:sz w:val="24"/>
                <w:szCs w:val="24"/>
              </w:rPr>
              <w:t>.</w:t>
            </w:r>
          </w:p>
          <w:p w:rsidR="000C4D82" w:rsidRPr="006C3B70" w:rsidRDefault="000C4D82" w:rsidP="0077764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</w:tcPr>
          <w:p w:rsidR="000C4D82" w:rsidRPr="009119BF" w:rsidRDefault="000C4D82" w:rsidP="0077764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lastRenderedPageBreak/>
              <w:t>проектный комитет</w:t>
            </w:r>
            <w:r w:rsidRPr="009119BF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0C4D82" w:rsidRPr="00FC7630" w:rsidTr="000E751E">
        <w:tc>
          <w:tcPr>
            <w:tcW w:w="1055" w:type="dxa"/>
          </w:tcPr>
          <w:p w:rsidR="000C4D82" w:rsidRDefault="000C4D82" w:rsidP="007776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0C4D82" w:rsidRPr="006E3C6C" w:rsidRDefault="000C4D82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проведение мониторинга обучения</w:t>
            </w:r>
          </w:p>
        </w:tc>
        <w:tc>
          <w:tcPr>
            <w:tcW w:w="1984" w:type="dxa"/>
          </w:tcPr>
          <w:p w:rsidR="000C4D82" w:rsidRPr="006C3B70" w:rsidRDefault="000C4D82" w:rsidP="000C4D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4D82" w:rsidRDefault="000C4D82" w:rsidP="007776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C4D82" w:rsidRPr="008F24A8" w:rsidRDefault="000C4D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4D82" w:rsidRPr="006E3C6C" w:rsidRDefault="000C4D82" w:rsidP="000C4D8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</w:t>
            </w:r>
          </w:p>
        </w:tc>
        <w:tc>
          <w:tcPr>
            <w:tcW w:w="2064" w:type="dxa"/>
          </w:tcPr>
          <w:p w:rsidR="000C4D82" w:rsidRDefault="000C4D82" w:rsidP="0077764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комитет</w:t>
            </w:r>
            <w:r w:rsidRPr="009119BF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Асбестовского городского округа</w:t>
            </w:r>
            <w:bookmarkStart w:id="0" w:name="_GoBack"/>
            <w:bookmarkEnd w:id="0"/>
          </w:p>
          <w:p w:rsidR="000C4D82" w:rsidRPr="009119BF" w:rsidRDefault="000C4D82" w:rsidP="0077764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Управления образованием Асбестовского городского округа</w:t>
            </w:r>
          </w:p>
        </w:tc>
      </w:tr>
      <w:tr w:rsidR="000C4D82" w:rsidRPr="00FC7630" w:rsidTr="000E751E">
        <w:tc>
          <w:tcPr>
            <w:tcW w:w="1055" w:type="dxa"/>
          </w:tcPr>
          <w:p w:rsidR="000C4D82" w:rsidRDefault="000C4D82" w:rsidP="0077764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48" w:type="dxa"/>
          </w:tcPr>
          <w:p w:rsidR="000C4D82" w:rsidRPr="00FB0786" w:rsidRDefault="000C4D82" w:rsidP="000C4D82">
            <w:pPr>
              <w:spacing w:line="230" w:lineRule="auto"/>
              <w:rPr>
                <w:sz w:val="24"/>
                <w:szCs w:val="24"/>
              </w:rPr>
            </w:pPr>
            <w:r w:rsidRPr="00FB0786">
              <w:rPr>
                <w:sz w:val="24"/>
                <w:szCs w:val="24"/>
              </w:rPr>
              <w:t>Организована методическая поддержка общеобразовательных</w:t>
            </w:r>
          </w:p>
          <w:p w:rsidR="000C4D82" w:rsidRPr="00FB0786" w:rsidRDefault="000C4D82" w:rsidP="000C4D82">
            <w:pPr>
              <w:spacing w:line="230" w:lineRule="auto"/>
              <w:rPr>
                <w:sz w:val="24"/>
                <w:szCs w:val="24"/>
              </w:rPr>
            </w:pPr>
            <w:r w:rsidRPr="00FB0786">
              <w:rPr>
                <w:sz w:val="24"/>
                <w:szCs w:val="24"/>
              </w:rPr>
              <w:t>организаций, имеющих низкие образовательные результаты</w:t>
            </w:r>
          </w:p>
          <w:p w:rsidR="000C4D82" w:rsidRPr="006C3B70" w:rsidRDefault="000C4D82" w:rsidP="000C4D8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B0786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4" w:type="dxa"/>
          </w:tcPr>
          <w:p w:rsidR="000C4D82" w:rsidRPr="006C3B70" w:rsidRDefault="000C4D82" w:rsidP="007776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4D82" w:rsidRPr="006C3B70" w:rsidRDefault="000C4D82" w:rsidP="007776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268" w:type="dxa"/>
          </w:tcPr>
          <w:p w:rsidR="000C4D82" w:rsidRPr="008F24A8" w:rsidRDefault="000C4D82">
            <w:pPr>
              <w:rPr>
                <w:sz w:val="24"/>
                <w:szCs w:val="24"/>
              </w:rPr>
            </w:pPr>
            <w:r w:rsidRPr="008F24A8"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0C4D82" w:rsidRPr="00FB0786" w:rsidRDefault="000C4D82" w:rsidP="000C4D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0786">
              <w:rPr>
                <w:sz w:val="24"/>
                <w:szCs w:val="24"/>
              </w:rPr>
              <w:t>На основании проведенного комплексного анализа данных</w:t>
            </w:r>
          </w:p>
          <w:p w:rsidR="000C4D82" w:rsidRPr="00FB0786" w:rsidRDefault="000C4D82" w:rsidP="000C4D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0786">
              <w:rPr>
                <w:sz w:val="24"/>
                <w:szCs w:val="24"/>
              </w:rPr>
              <w:t xml:space="preserve">об образовательных организациях, в </w:t>
            </w:r>
            <w:r w:rsidRPr="00FB0786">
              <w:rPr>
                <w:sz w:val="24"/>
                <w:szCs w:val="24"/>
              </w:rPr>
              <w:lastRenderedPageBreak/>
              <w:t>том числе данных о</w:t>
            </w:r>
          </w:p>
          <w:p w:rsidR="000C4D82" w:rsidRPr="00FB0786" w:rsidRDefault="000C4D82" w:rsidP="000C4D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0786">
              <w:rPr>
                <w:sz w:val="24"/>
                <w:szCs w:val="24"/>
              </w:rPr>
              <w:t>качестве обра</w:t>
            </w:r>
            <w:r>
              <w:rPr>
                <w:sz w:val="24"/>
                <w:szCs w:val="24"/>
              </w:rPr>
              <w:t>зования на основании итогов 2020/2021</w:t>
            </w:r>
            <w:r w:rsidRPr="00FB0786">
              <w:rPr>
                <w:sz w:val="24"/>
                <w:szCs w:val="24"/>
              </w:rPr>
              <w:t>,</w:t>
            </w:r>
          </w:p>
          <w:p w:rsidR="000C4D82" w:rsidRPr="00FB0786" w:rsidRDefault="000C4D82" w:rsidP="000C4D8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2021/2022</w:t>
            </w:r>
            <w:r w:rsidRPr="00FB0786">
              <w:rPr>
                <w:sz w:val="24"/>
                <w:szCs w:val="24"/>
              </w:rPr>
              <w:t xml:space="preserve"> учебных годов организована методическая</w:t>
            </w:r>
          </w:p>
          <w:p w:rsidR="000C4D82" w:rsidRPr="00FB0786" w:rsidRDefault="000C4D82" w:rsidP="000C4D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0786">
              <w:rPr>
                <w:sz w:val="24"/>
                <w:szCs w:val="24"/>
              </w:rPr>
              <w:t>поддержка общеобразовательным организациям, имеющим</w:t>
            </w:r>
          </w:p>
          <w:p w:rsidR="000C4D82" w:rsidRPr="00FB0786" w:rsidRDefault="000C4D82" w:rsidP="000C4D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0786">
              <w:rPr>
                <w:sz w:val="24"/>
                <w:szCs w:val="24"/>
              </w:rPr>
              <w:t>низкие образовательные результаты обучающихся. В</w:t>
            </w:r>
          </w:p>
          <w:p w:rsidR="000C4D82" w:rsidRPr="00FB0786" w:rsidRDefault="000C4D82" w:rsidP="000C4D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0786">
              <w:rPr>
                <w:sz w:val="24"/>
                <w:szCs w:val="24"/>
              </w:rPr>
              <w:t>соответствии с методикой (разработанной Минпросвещения</w:t>
            </w:r>
            <w:r>
              <w:rPr>
                <w:sz w:val="24"/>
                <w:szCs w:val="24"/>
              </w:rPr>
              <w:t xml:space="preserve"> </w:t>
            </w:r>
            <w:r w:rsidRPr="00FB0786">
              <w:rPr>
                <w:sz w:val="24"/>
                <w:szCs w:val="24"/>
              </w:rPr>
              <w:t>России) оказания адресной методической помощи</w:t>
            </w:r>
            <w:r>
              <w:rPr>
                <w:sz w:val="24"/>
                <w:szCs w:val="24"/>
              </w:rPr>
              <w:t xml:space="preserve"> </w:t>
            </w:r>
            <w:r w:rsidRPr="00FB0786">
              <w:rPr>
                <w:sz w:val="24"/>
                <w:szCs w:val="24"/>
              </w:rPr>
              <w:t>общеобразовательным организациям, имеющим низкие</w:t>
            </w:r>
            <w:r>
              <w:rPr>
                <w:sz w:val="24"/>
                <w:szCs w:val="24"/>
              </w:rPr>
              <w:t xml:space="preserve"> </w:t>
            </w:r>
            <w:r w:rsidRPr="00FB0786">
              <w:rPr>
                <w:sz w:val="24"/>
                <w:szCs w:val="24"/>
              </w:rPr>
              <w:lastRenderedPageBreak/>
              <w:t xml:space="preserve">образовательные результаты обучающихся, разработан план-график («дорожная карта») </w:t>
            </w:r>
            <w:r>
              <w:rPr>
                <w:sz w:val="24"/>
                <w:szCs w:val="24"/>
              </w:rPr>
              <w:t xml:space="preserve">– Муниципальная программа </w:t>
            </w:r>
            <w:r w:rsidRPr="00FB0786">
              <w:rPr>
                <w:sz w:val="24"/>
                <w:szCs w:val="24"/>
              </w:rPr>
              <w:t>по оказанию</w:t>
            </w:r>
          </w:p>
          <w:p w:rsidR="000C4D82" w:rsidRPr="00FB0786" w:rsidRDefault="000C4D82" w:rsidP="000C4D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0786">
              <w:rPr>
                <w:sz w:val="24"/>
                <w:szCs w:val="24"/>
              </w:rPr>
              <w:t>методической поддержки общеобразовательным</w:t>
            </w:r>
          </w:p>
          <w:p w:rsidR="000C4D82" w:rsidRPr="00FB0786" w:rsidRDefault="000C4D82" w:rsidP="000C4D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0786">
              <w:rPr>
                <w:sz w:val="24"/>
                <w:szCs w:val="24"/>
              </w:rPr>
              <w:t>организациям, имеющим низкие образовательные результаты</w:t>
            </w:r>
            <w:r>
              <w:rPr>
                <w:sz w:val="24"/>
                <w:szCs w:val="24"/>
              </w:rPr>
              <w:t xml:space="preserve"> </w:t>
            </w:r>
            <w:r w:rsidRPr="00FB0786">
              <w:rPr>
                <w:sz w:val="24"/>
                <w:szCs w:val="24"/>
              </w:rPr>
              <w:t>обучающихся. На основании согласованных «дорожных</w:t>
            </w:r>
            <w:r>
              <w:rPr>
                <w:sz w:val="24"/>
                <w:szCs w:val="24"/>
              </w:rPr>
              <w:t xml:space="preserve"> </w:t>
            </w:r>
            <w:r w:rsidRPr="00FB0786">
              <w:rPr>
                <w:sz w:val="24"/>
                <w:szCs w:val="24"/>
              </w:rPr>
              <w:t>карт» с учетом формирования необходимых</w:t>
            </w:r>
          </w:p>
          <w:p w:rsidR="000C4D82" w:rsidRDefault="000C4D82" w:rsidP="000C4D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0786">
              <w:rPr>
                <w:sz w:val="24"/>
                <w:szCs w:val="24"/>
              </w:rPr>
              <w:t>информационных ресурсов оказана методическая поддержка</w:t>
            </w:r>
            <w:r>
              <w:rPr>
                <w:sz w:val="24"/>
                <w:szCs w:val="24"/>
              </w:rPr>
              <w:t xml:space="preserve"> </w:t>
            </w:r>
            <w:r w:rsidRPr="00FB0786">
              <w:rPr>
                <w:sz w:val="24"/>
                <w:szCs w:val="24"/>
              </w:rPr>
              <w:t>общеобразователь</w:t>
            </w:r>
            <w:r w:rsidRPr="00FB0786">
              <w:rPr>
                <w:sz w:val="24"/>
                <w:szCs w:val="24"/>
              </w:rPr>
              <w:lastRenderedPageBreak/>
              <w:t>ным организациям.</w:t>
            </w:r>
          </w:p>
          <w:p w:rsidR="000C4D82" w:rsidRPr="006C3B70" w:rsidRDefault="000C4D82" w:rsidP="0077764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</w:tcPr>
          <w:p w:rsidR="000C4D82" w:rsidRPr="009119BF" w:rsidRDefault="000C4D82" w:rsidP="0077764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lastRenderedPageBreak/>
              <w:t>проектный комитет</w:t>
            </w:r>
            <w:r w:rsidRPr="009119BF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0C4D82" w:rsidRPr="00FC7630" w:rsidTr="000E751E">
        <w:tc>
          <w:tcPr>
            <w:tcW w:w="1055" w:type="dxa"/>
          </w:tcPr>
          <w:p w:rsidR="000C4D82" w:rsidRDefault="000C4D82" w:rsidP="007776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0C4D82" w:rsidRPr="006C3B70" w:rsidRDefault="000C4D82" w:rsidP="002E790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КТ комлексный анализ по маркерам качества образования</w:t>
            </w:r>
          </w:p>
        </w:tc>
        <w:tc>
          <w:tcPr>
            <w:tcW w:w="1984" w:type="dxa"/>
          </w:tcPr>
          <w:p w:rsidR="000C4D82" w:rsidRPr="006C3B70" w:rsidRDefault="000C4D82" w:rsidP="007776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4D82" w:rsidRPr="006C3B70" w:rsidRDefault="000C4D82" w:rsidP="007776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C4D82" w:rsidRDefault="000C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развития образования</w:t>
            </w:r>
          </w:p>
          <w:p w:rsidR="000C4D82" w:rsidRPr="008F24A8" w:rsidRDefault="000C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развития образования Управления образованием Асбестовского городского округа</w:t>
            </w:r>
          </w:p>
        </w:tc>
        <w:tc>
          <w:tcPr>
            <w:tcW w:w="2126" w:type="dxa"/>
          </w:tcPr>
          <w:p w:rsidR="000C4D82" w:rsidRPr="006C3B70" w:rsidRDefault="000C4D82" w:rsidP="0077764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0C4D82" w:rsidRPr="009119BF" w:rsidRDefault="000C4D82" w:rsidP="0077764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</w:tr>
    </w:tbl>
    <w:p w:rsidR="00D25223" w:rsidRPr="006F3B53" w:rsidRDefault="00D25223" w:rsidP="00D25223">
      <w:pPr>
        <w:spacing w:line="240" w:lineRule="auto"/>
        <w:jc w:val="left"/>
        <w:rPr>
          <w:sz w:val="24"/>
          <w:szCs w:val="24"/>
        </w:rPr>
      </w:pPr>
    </w:p>
    <w:sectPr w:rsidR="00D25223" w:rsidRPr="006F3B53" w:rsidSect="008D4767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" w:other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DEAC0" w16cid:durableId="1F802B20"/>
  <w16cid:commentId w16cid:paraId="39F9074F" w16cid:durableId="1F802B2C"/>
  <w16cid:commentId w16cid:paraId="219A2297" w16cid:durableId="1F802B04"/>
  <w16cid:commentId w16cid:paraId="312DB9DF" w16cid:durableId="1F802D3E"/>
  <w16cid:commentId w16cid:paraId="3D2DE1C6" w16cid:durableId="1F802D71"/>
  <w16cid:commentId w16cid:paraId="1A81FE81" w16cid:durableId="1F802FB1"/>
  <w16cid:commentId w16cid:paraId="3071DD44" w16cid:durableId="1F802F86"/>
  <w16cid:commentId w16cid:paraId="0F7C66DA" w16cid:durableId="1F802FFE"/>
  <w16cid:commentId w16cid:paraId="2674811E" w16cid:durableId="1F803432"/>
  <w16cid:commentId w16cid:paraId="7DEE483D" w16cid:durableId="1F80309A"/>
  <w16cid:commentId w16cid:paraId="4DC3E822" w16cid:durableId="1F8039DE"/>
  <w16cid:commentId w16cid:paraId="4A6F4CCA" w16cid:durableId="1F8031E2"/>
  <w16cid:commentId w16cid:paraId="28D76BD5" w16cid:durableId="1F803255"/>
  <w16cid:commentId w16cid:paraId="3ED670A6" w16cid:durableId="1F8034D4"/>
  <w16cid:commentId w16cid:paraId="0B8BE9B1" w16cid:durableId="1F8032B8"/>
  <w16cid:commentId w16cid:paraId="7DCFB864" w16cid:durableId="1F803946"/>
  <w16cid:commentId w16cid:paraId="279D2EE0" w16cid:durableId="1F803BEE"/>
  <w16cid:commentId w16cid:paraId="4E61F219" w16cid:durableId="1F803E8B"/>
  <w16cid:commentId w16cid:paraId="5AEC3330" w16cid:durableId="1F803EA1"/>
  <w16cid:commentId w16cid:paraId="086A82DE" w16cid:durableId="1F803E3C"/>
  <w16cid:commentId w16cid:paraId="1E41144F" w16cid:durableId="1F803DFA"/>
  <w16cid:commentId w16cid:paraId="2085A4A1" w16cid:durableId="1F803F5B"/>
  <w16cid:commentId w16cid:paraId="72D586AA" w16cid:durableId="1F803F35"/>
  <w16cid:commentId w16cid:paraId="1F5A5CE2" w16cid:durableId="1F803F3F"/>
  <w16cid:commentId w16cid:paraId="14A1890F" w16cid:durableId="1F803F47"/>
  <w16cid:commentId w16cid:paraId="6D7847FD" w16cid:durableId="1F803F50"/>
  <w16cid:commentId w16cid:paraId="73413409" w16cid:durableId="1F803F56"/>
  <w16cid:commentId w16cid:paraId="5ABC7E7D" w16cid:durableId="1F804098"/>
  <w16cid:commentId w16cid:paraId="60897A63" w16cid:durableId="1F8087D0"/>
  <w16cid:commentId w16cid:paraId="76B3266E" w16cid:durableId="1F803FDE"/>
  <w16cid:commentId w16cid:paraId="66E666ED" w16cid:durableId="1F8059EA"/>
  <w16cid:commentId w16cid:paraId="14E24DF5" w16cid:durableId="1F805BD3"/>
  <w16cid:commentId w16cid:paraId="20949898" w16cid:durableId="1F805C70"/>
  <w16cid:commentId w16cid:paraId="519147C7" w16cid:durableId="1F804019"/>
  <w16cid:commentId w16cid:paraId="4B8C154A" w16cid:durableId="1F80486D"/>
  <w16cid:commentId w16cid:paraId="0CBFBD23" w16cid:durableId="1F804BAA"/>
  <w16cid:commentId w16cid:paraId="7BE941DC" w16cid:durableId="1F804965"/>
  <w16cid:commentId w16cid:paraId="54E48BD9" w16cid:durableId="1F804A66"/>
  <w16cid:commentId w16cid:paraId="3EEB3408" w16cid:durableId="1F803327"/>
  <w16cid:commentId w16cid:paraId="0B3AF6D6" w16cid:durableId="1F803895"/>
  <w16cid:commentId w16cid:paraId="147A14D2" w16cid:durableId="1F8038D0"/>
  <w16cid:commentId w16cid:paraId="4B209B22" w16cid:durableId="1F804C5C"/>
  <w16cid:commentId w16cid:paraId="006F83DE" w16cid:durableId="1F8050B4"/>
  <w16cid:commentId w16cid:paraId="5199067D" w16cid:durableId="1F80520C"/>
  <w16cid:commentId w16cid:paraId="32FC1364" w16cid:durableId="1F803D8B"/>
  <w16cid:commentId w16cid:paraId="71F54C60" w16cid:durableId="1F805D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44" w:rsidRDefault="00E85144" w:rsidP="00B64F2C">
      <w:pPr>
        <w:spacing w:line="240" w:lineRule="auto"/>
      </w:pPr>
      <w:r>
        <w:separator/>
      </w:r>
    </w:p>
  </w:endnote>
  <w:endnote w:type="continuationSeparator" w:id="0">
    <w:p w:rsidR="00E85144" w:rsidRDefault="00E85144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34" w:rsidRDefault="00EA0F3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34" w:rsidRPr="00D36AC2" w:rsidRDefault="00EA0F34" w:rsidP="00D36AC2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44" w:rsidRDefault="00E85144" w:rsidP="00B64F2C">
      <w:pPr>
        <w:spacing w:line="240" w:lineRule="auto"/>
      </w:pPr>
      <w:r>
        <w:separator/>
      </w:r>
    </w:p>
  </w:footnote>
  <w:footnote w:type="continuationSeparator" w:id="0">
    <w:p w:rsidR="00E85144" w:rsidRDefault="00E85144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34" w:rsidRDefault="001069FC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EA0F34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C4D82">
      <w:rPr>
        <w:rStyle w:val="a7"/>
        <w:noProof/>
      </w:rPr>
      <w:t>14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34" w:rsidRDefault="00EA0F3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2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27"/>
  </w:num>
  <w:num w:numId="10">
    <w:abstractNumId w:val="25"/>
  </w:num>
  <w:num w:numId="11">
    <w:abstractNumId w:val="14"/>
  </w:num>
  <w:num w:numId="12">
    <w:abstractNumId w:val="10"/>
  </w:num>
  <w:num w:numId="13">
    <w:abstractNumId w:val="26"/>
  </w:num>
  <w:num w:numId="14">
    <w:abstractNumId w:val="20"/>
  </w:num>
  <w:num w:numId="15">
    <w:abstractNumId w:val="0"/>
  </w:num>
  <w:num w:numId="16">
    <w:abstractNumId w:val="17"/>
  </w:num>
  <w:num w:numId="17">
    <w:abstractNumId w:val="2"/>
  </w:num>
  <w:num w:numId="18">
    <w:abstractNumId w:val="23"/>
  </w:num>
  <w:num w:numId="19">
    <w:abstractNumId w:val="9"/>
  </w:num>
  <w:num w:numId="20">
    <w:abstractNumId w:val="5"/>
  </w:num>
  <w:num w:numId="21">
    <w:abstractNumId w:val="28"/>
  </w:num>
  <w:num w:numId="22">
    <w:abstractNumId w:val="21"/>
  </w:num>
  <w:num w:numId="23">
    <w:abstractNumId w:val="8"/>
  </w:num>
  <w:num w:numId="24">
    <w:abstractNumId w:val="11"/>
  </w:num>
  <w:num w:numId="25">
    <w:abstractNumId w:val="18"/>
  </w:num>
  <w:num w:numId="26">
    <w:abstractNumId w:val="6"/>
  </w:num>
  <w:num w:numId="27">
    <w:abstractNumId w:val="24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2C"/>
    <w:rsid w:val="0000120E"/>
    <w:rsid w:val="00002ED0"/>
    <w:rsid w:val="00004AAE"/>
    <w:rsid w:val="00010BFA"/>
    <w:rsid w:val="00010E5E"/>
    <w:rsid w:val="000133F4"/>
    <w:rsid w:val="00013CDE"/>
    <w:rsid w:val="000163D8"/>
    <w:rsid w:val="0001778E"/>
    <w:rsid w:val="00020F1D"/>
    <w:rsid w:val="00021AF5"/>
    <w:rsid w:val="00021E0C"/>
    <w:rsid w:val="00022E75"/>
    <w:rsid w:val="00026190"/>
    <w:rsid w:val="00030E1D"/>
    <w:rsid w:val="00036830"/>
    <w:rsid w:val="00036AE1"/>
    <w:rsid w:val="00037DF8"/>
    <w:rsid w:val="00040985"/>
    <w:rsid w:val="000425E0"/>
    <w:rsid w:val="00044501"/>
    <w:rsid w:val="00046688"/>
    <w:rsid w:val="000469C9"/>
    <w:rsid w:val="00051477"/>
    <w:rsid w:val="00052725"/>
    <w:rsid w:val="000542A9"/>
    <w:rsid w:val="00055481"/>
    <w:rsid w:val="00055707"/>
    <w:rsid w:val="00056C7A"/>
    <w:rsid w:val="000625ED"/>
    <w:rsid w:val="00063439"/>
    <w:rsid w:val="0006377E"/>
    <w:rsid w:val="000730A3"/>
    <w:rsid w:val="000746FC"/>
    <w:rsid w:val="00074C91"/>
    <w:rsid w:val="0007632F"/>
    <w:rsid w:val="000770E1"/>
    <w:rsid w:val="00084451"/>
    <w:rsid w:val="00085485"/>
    <w:rsid w:val="00086329"/>
    <w:rsid w:val="000870D0"/>
    <w:rsid w:val="000925B4"/>
    <w:rsid w:val="0009392D"/>
    <w:rsid w:val="00093A47"/>
    <w:rsid w:val="00094902"/>
    <w:rsid w:val="00096086"/>
    <w:rsid w:val="000A31A4"/>
    <w:rsid w:val="000A5121"/>
    <w:rsid w:val="000A678F"/>
    <w:rsid w:val="000A7E9B"/>
    <w:rsid w:val="000B0BEC"/>
    <w:rsid w:val="000B1172"/>
    <w:rsid w:val="000B1B5A"/>
    <w:rsid w:val="000B1BE0"/>
    <w:rsid w:val="000B2A9F"/>
    <w:rsid w:val="000B4E4C"/>
    <w:rsid w:val="000B7535"/>
    <w:rsid w:val="000C2D97"/>
    <w:rsid w:val="000C3647"/>
    <w:rsid w:val="000C4D82"/>
    <w:rsid w:val="000C71A8"/>
    <w:rsid w:val="000D0E2E"/>
    <w:rsid w:val="000D0E3B"/>
    <w:rsid w:val="000D1CD9"/>
    <w:rsid w:val="000D2F79"/>
    <w:rsid w:val="000D6BD2"/>
    <w:rsid w:val="000D7C9E"/>
    <w:rsid w:val="000E043E"/>
    <w:rsid w:val="000E140F"/>
    <w:rsid w:val="000E1FAF"/>
    <w:rsid w:val="000E3626"/>
    <w:rsid w:val="000E40B2"/>
    <w:rsid w:val="000E751E"/>
    <w:rsid w:val="000F10E1"/>
    <w:rsid w:val="000F449B"/>
    <w:rsid w:val="00101E8B"/>
    <w:rsid w:val="001065DD"/>
    <w:rsid w:val="001069FC"/>
    <w:rsid w:val="001070D2"/>
    <w:rsid w:val="001103BE"/>
    <w:rsid w:val="00111BA8"/>
    <w:rsid w:val="00111DF2"/>
    <w:rsid w:val="001154C3"/>
    <w:rsid w:val="00115951"/>
    <w:rsid w:val="001167CA"/>
    <w:rsid w:val="00116D4E"/>
    <w:rsid w:val="001204AF"/>
    <w:rsid w:val="00122167"/>
    <w:rsid w:val="00122BDA"/>
    <w:rsid w:val="001262A5"/>
    <w:rsid w:val="00131798"/>
    <w:rsid w:val="0013203E"/>
    <w:rsid w:val="00132E17"/>
    <w:rsid w:val="00132EBE"/>
    <w:rsid w:val="00133370"/>
    <w:rsid w:val="001362C2"/>
    <w:rsid w:val="001372AA"/>
    <w:rsid w:val="0015029E"/>
    <w:rsid w:val="00150B3A"/>
    <w:rsid w:val="00150E5B"/>
    <w:rsid w:val="00153B04"/>
    <w:rsid w:val="0015460F"/>
    <w:rsid w:val="001549C5"/>
    <w:rsid w:val="00154B43"/>
    <w:rsid w:val="00156CA2"/>
    <w:rsid w:val="001606BB"/>
    <w:rsid w:val="0016217B"/>
    <w:rsid w:val="00163FED"/>
    <w:rsid w:val="00165CE9"/>
    <w:rsid w:val="0016621C"/>
    <w:rsid w:val="00166865"/>
    <w:rsid w:val="001675BD"/>
    <w:rsid w:val="00167F64"/>
    <w:rsid w:val="001746FA"/>
    <w:rsid w:val="001809CC"/>
    <w:rsid w:val="00182721"/>
    <w:rsid w:val="00185A4D"/>
    <w:rsid w:val="00186B0F"/>
    <w:rsid w:val="00194B91"/>
    <w:rsid w:val="00195A10"/>
    <w:rsid w:val="0019610C"/>
    <w:rsid w:val="001A2389"/>
    <w:rsid w:val="001A4F01"/>
    <w:rsid w:val="001A7E5E"/>
    <w:rsid w:val="001B2C64"/>
    <w:rsid w:val="001B3BCA"/>
    <w:rsid w:val="001B4749"/>
    <w:rsid w:val="001B54F9"/>
    <w:rsid w:val="001C247C"/>
    <w:rsid w:val="001C3878"/>
    <w:rsid w:val="001C3C5B"/>
    <w:rsid w:val="001C3DE4"/>
    <w:rsid w:val="001D14EB"/>
    <w:rsid w:val="001D3463"/>
    <w:rsid w:val="001D3F5A"/>
    <w:rsid w:val="001D439C"/>
    <w:rsid w:val="001D50D6"/>
    <w:rsid w:val="001D67F9"/>
    <w:rsid w:val="001E79CE"/>
    <w:rsid w:val="001F0357"/>
    <w:rsid w:val="001F1469"/>
    <w:rsid w:val="001F178F"/>
    <w:rsid w:val="001F2A16"/>
    <w:rsid w:val="001F3D4A"/>
    <w:rsid w:val="001F469D"/>
    <w:rsid w:val="001F77B1"/>
    <w:rsid w:val="00200CFF"/>
    <w:rsid w:val="00200F20"/>
    <w:rsid w:val="002010D8"/>
    <w:rsid w:val="002022DF"/>
    <w:rsid w:val="0020242D"/>
    <w:rsid w:val="00203E07"/>
    <w:rsid w:val="00204E74"/>
    <w:rsid w:val="00205449"/>
    <w:rsid w:val="0021192B"/>
    <w:rsid w:val="002120F9"/>
    <w:rsid w:val="00212D3B"/>
    <w:rsid w:val="0021750F"/>
    <w:rsid w:val="00220820"/>
    <w:rsid w:val="002209AC"/>
    <w:rsid w:val="00221F25"/>
    <w:rsid w:val="00222D81"/>
    <w:rsid w:val="00224B5E"/>
    <w:rsid w:val="00225174"/>
    <w:rsid w:val="00230925"/>
    <w:rsid w:val="00234D43"/>
    <w:rsid w:val="0023514A"/>
    <w:rsid w:val="0023526F"/>
    <w:rsid w:val="00235CEA"/>
    <w:rsid w:val="0023640B"/>
    <w:rsid w:val="00237499"/>
    <w:rsid w:val="0024188C"/>
    <w:rsid w:val="002476B0"/>
    <w:rsid w:val="0025059A"/>
    <w:rsid w:val="00252C94"/>
    <w:rsid w:val="0025370C"/>
    <w:rsid w:val="00253A3D"/>
    <w:rsid w:val="00256116"/>
    <w:rsid w:val="00257ABE"/>
    <w:rsid w:val="00261358"/>
    <w:rsid w:val="0026181F"/>
    <w:rsid w:val="002627B1"/>
    <w:rsid w:val="002647CA"/>
    <w:rsid w:val="002721A8"/>
    <w:rsid w:val="00273E06"/>
    <w:rsid w:val="002760B1"/>
    <w:rsid w:val="002827B7"/>
    <w:rsid w:val="00283E12"/>
    <w:rsid w:val="00285179"/>
    <w:rsid w:val="00286A49"/>
    <w:rsid w:val="00286B29"/>
    <w:rsid w:val="0028703E"/>
    <w:rsid w:val="002875DE"/>
    <w:rsid w:val="00290662"/>
    <w:rsid w:val="00293A4A"/>
    <w:rsid w:val="00297148"/>
    <w:rsid w:val="002A239D"/>
    <w:rsid w:val="002A2765"/>
    <w:rsid w:val="002A49F3"/>
    <w:rsid w:val="002A5CDF"/>
    <w:rsid w:val="002B6C0D"/>
    <w:rsid w:val="002B738F"/>
    <w:rsid w:val="002C2790"/>
    <w:rsid w:val="002C49A5"/>
    <w:rsid w:val="002C5884"/>
    <w:rsid w:val="002C72DE"/>
    <w:rsid w:val="002D6AEA"/>
    <w:rsid w:val="002D71DA"/>
    <w:rsid w:val="002E025F"/>
    <w:rsid w:val="002E0700"/>
    <w:rsid w:val="002E079A"/>
    <w:rsid w:val="002E137F"/>
    <w:rsid w:val="002E1EF1"/>
    <w:rsid w:val="002E2A61"/>
    <w:rsid w:val="002E4ACF"/>
    <w:rsid w:val="002E5A90"/>
    <w:rsid w:val="002E5C65"/>
    <w:rsid w:val="002E6101"/>
    <w:rsid w:val="002E7901"/>
    <w:rsid w:val="002E79CD"/>
    <w:rsid w:val="002F352E"/>
    <w:rsid w:val="002F6126"/>
    <w:rsid w:val="002F7E90"/>
    <w:rsid w:val="00301829"/>
    <w:rsid w:val="0030189F"/>
    <w:rsid w:val="00301C23"/>
    <w:rsid w:val="00302BAD"/>
    <w:rsid w:val="00303395"/>
    <w:rsid w:val="00304085"/>
    <w:rsid w:val="00304E23"/>
    <w:rsid w:val="0030643A"/>
    <w:rsid w:val="00311284"/>
    <w:rsid w:val="00311BBE"/>
    <w:rsid w:val="00312A69"/>
    <w:rsid w:val="00315529"/>
    <w:rsid w:val="0032178F"/>
    <w:rsid w:val="00322127"/>
    <w:rsid w:val="003222EA"/>
    <w:rsid w:val="00323334"/>
    <w:rsid w:val="00324BA4"/>
    <w:rsid w:val="00324F94"/>
    <w:rsid w:val="00326996"/>
    <w:rsid w:val="00327646"/>
    <w:rsid w:val="003277E7"/>
    <w:rsid w:val="00327D98"/>
    <w:rsid w:val="00330AFD"/>
    <w:rsid w:val="00336FFF"/>
    <w:rsid w:val="00337EDE"/>
    <w:rsid w:val="0034149A"/>
    <w:rsid w:val="0034491D"/>
    <w:rsid w:val="00347B12"/>
    <w:rsid w:val="00352936"/>
    <w:rsid w:val="00354939"/>
    <w:rsid w:val="00355095"/>
    <w:rsid w:val="00355239"/>
    <w:rsid w:val="00361959"/>
    <w:rsid w:val="00362573"/>
    <w:rsid w:val="00363631"/>
    <w:rsid w:val="00364A7D"/>
    <w:rsid w:val="00364ED5"/>
    <w:rsid w:val="003660E0"/>
    <w:rsid w:val="003707E1"/>
    <w:rsid w:val="00372BAA"/>
    <w:rsid w:val="0037325F"/>
    <w:rsid w:val="003807D7"/>
    <w:rsid w:val="00382515"/>
    <w:rsid w:val="003830FC"/>
    <w:rsid w:val="00383C8F"/>
    <w:rsid w:val="00386A70"/>
    <w:rsid w:val="00393271"/>
    <w:rsid w:val="00394459"/>
    <w:rsid w:val="00395C96"/>
    <w:rsid w:val="00397D7D"/>
    <w:rsid w:val="003A1F87"/>
    <w:rsid w:val="003A7512"/>
    <w:rsid w:val="003B5426"/>
    <w:rsid w:val="003B5922"/>
    <w:rsid w:val="003B75E5"/>
    <w:rsid w:val="003C0145"/>
    <w:rsid w:val="003C1A92"/>
    <w:rsid w:val="003C2A96"/>
    <w:rsid w:val="003C60F6"/>
    <w:rsid w:val="003C7934"/>
    <w:rsid w:val="003D1D3C"/>
    <w:rsid w:val="003D1D5B"/>
    <w:rsid w:val="003D2E73"/>
    <w:rsid w:val="003D4A21"/>
    <w:rsid w:val="003D61CC"/>
    <w:rsid w:val="003D6766"/>
    <w:rsid w:val="003E301F"/>
    <w:rsid w:val="003E499A"/>
    <w:rsid w:val="003E5211"/>
    <w:rsid w:val="003E59F2"/>
    <w:rsid w:val="003E7EBD"/>
    <w:rsid w:val="003F008A"/>
    <w:rsid w:val="003F233C"/>
    <w:rsid w:val="003F5602"/>
    <w:rsid w:val="003F6B81"/>
    <w:rsid w:val="003F7DF0"/>
    <w:rsid w:val="0040339B"/>
    <w:rsid w:val="004038CF"/>
    <w:rsid w:val="00406401"/>
    <w:rsid w:val="00406C06"/>
    <w:rsid w:val="00413120"/>
    <w:rsid w:val="00413641"/>
    <w:rsid w:val="00415E2A"/>
    <w:rsid w:val="0041796C"/>
    <w:rsid w:val="0042736E"/>
    <w:rsid w:val="004324BC"/>
    <w:rsid w:val="00432976"/>
    <w:rsid w:val="004335E9"/>
    <w:rsid w:val="004340A0"/>
    <w:rsid w:val="00434D2F"/>
    <w:rsid w:val="00435FB2"/>
    <w:rsid w:val="00436534"/>
    <w:rsid w:val="00437096"/>
    <w:rsid w:val="00437209"/>
    <w:rsid w:val="00443E54"/>
    <w:rsid w:val="00444489"/>
    <w:rsid w:val="00447B55"/>
    <w:rsid w:val="0045056C"/>
    <w:rsid w:val="0045163E"/>
    <w:rsid w:val="00453BCE"/>
    <w:rsid w:val="0046081C"/>
    <w:rsid w:val="00464BEB"/>
    <w:rsid w:val="004666DD"/>
    <w:rsid w:val="00475BAB"/>
    <w:rsid w:val="004807C0"/>
    <w:rsid w:val="0048339E"/>
    <w:rsid w:val="00485B2F"/>
    <w:rsid w:val="00490507"/>
    <w:rsid w:val="00492223"/>
    <w:rsid w:val="004925A8"/>
    <w:rsid w:val="00492B90"/>
    <w:rsid w:val="0049394C"/>
    <w:rsid w:val="00493D98"/>
    <w:rsid w:val="0049770F"/>
    <w:rsid w:val="004A0128"/>
    <w:rsid w:val="004A07AD"/>
    <w:rsid w:val="004A1E8E"/>
    <w:rsid w:val="004A2F96"/>
    <w:rsid w:val="004A71E4"/>
    <w:rsid w:val="004A7F8C"/>
    <w:rsid w:val="004B1459"/>
    <w:rsid w:val="004B4E66"/>
    <w:rsid w:val="004B6771"/>
    <w:rsid w:val="004C5A38"/>
    <w:rsid w:val="004C62F8"/>
    <w:rsid w:val="004C6C75"/>
    <w:rsid w:val="004D0754"/>
    <w:rsid w:val="004D180B"/>
    <w:rsid w:val="004D7052"/>
    <w:rsid w:val="004E1031"/>
    <w:rsid w:val="004E3BE0"/>
    <w:rsid w:val="004E491F"/>
    <w:rsid w:val="004E672B"/>
    <w:rsid w:val="004F1618"/>
    <w:rsid w:val="004F2DBF"/>
    <w:rsid w:val="004F571A"/>
    <w:rsid w:val="004F6769"/>
    <w:rsid w:val="00500932"/>
    <w:rsid w:val="0050280E"/>
    <w:rsid w:val="00511887"/>
    <w:rsid w:val="00512BA6"/>
    <w:rsid w:val="00513F9B"/>
    <w:rsid w:val="005150CC"/>
    <w:rsid w:val="00515B97"/>
    <w:rsid w:val="00517655"/>
    <w:rsid w:val="0052282A"/>
    <w:rsid w:val="00522E72"/>
    <w:rsid w:val="00523324"/>
    <w:rsid w:val="0052392A"/>
    <w:rsid w:val="00526A3E"/>
    <w:rsid w:val="005302FB"/>
    <w:rsid w:val="0053069D"/>
    <w:rsid w:val="00530B12"/>
    <w:rsid w:val="00532130"/>
    <w:rsid w:val="00532A52"/>
    <w:rsid w:val="005338BE"/>
    <w:rsid w:val="005342C0"/>
    <w:rsid w:val="00535694"/>
    <w:rsid w:val="00536DD1"/>
    <w:rsid w:val="005412AB"/>
    <w:rsid w:val="005500F0"/>
    <w:rsid w:val="00552D54"/>
    <w:rsid w:val="00561286"/>
    <w:rsid w:val="00561DB3"/>
    <w:rsid w:val="00565FBB"/>
    <w:rsid w:val="005705B7"/>
    <w:rsid w:val="0057127D"/>
    <w:rsid w:val="0057296E"/>
    <w:rsid w:val="00573E8F"/>
    <w:rsid w:val="005740A7"/>
    <w:rsid w:val="00577D88"/>
    <w:rsid w:val="00580656"/>
    <w:rsid w:val="00581D0F"/>
    <w:rsid w:val="00583466"/>
    <w:rsid w:val="005860AD"/>
    <w:rsid w:val="0058704C"/>
    <w:rsid w:val="00587052"/>
    <w:rsid w:val="0059278D"/>
    <w:rsid w:val="005938B6"/>
    <w:rsid w:val="0059409B"/>
    <w:rsid w:val="00597DA9"/>
    <w:rsid w:val="00597F2C"/>
    <w:rsid w:val="005A1DB2"/>
    <w:rsid w:val="005A21F7"/>
    <w:rsid w:val="005A4D31"/>
    <w:rsid w:val="005B0C0B"/>
    <w:rsid w:val="005B5AF2"/>
    <w:rsid w:val="005B71DE"/>
    <w:rsid w:val="005C0A9D"/>
    <w:rsid w:val="005C3029"/>
    <w:rsid w:val="005C3DEF"/>
    <w:rsid w:val="005C3EB3"/>
    <w:rsid w:val="005C4622"/>
    <w:rsid w:val="005C57FD"/>
    <w:rsid w:val="005C6CEF"/>
    <w:rsid w:val="005C79A5"/>
    <w:rsid w:val="005C7CB3"/>
    <w:rsid w:val="005D2A89"/>
    <w:rsid w:val="005D3DBD"/>
    <w:rsid w:val="005D5A66"/>
    <w:rsid w:val="005D67AD"/>
    <w:rsid w:val="005E0196"/>
    <w:rsid w:val="005E40AD"/>
    <w:rsid w:val="005E5C92"/>
    <w:rsid w:val="005E7804"/>
    <w:rsid w:val="005F17EC"/>
    <w:rsid w:val="005F7131"/>
    <w:rsid w:val="005F7C90"/>
    <w:rsid w:val="00602C32"/>
    <w:rsid w:val="006042C4"/>
    <w:rsid w:val="0061084C"/>
    <w:rsid w:val="0061178A"/>
    <w:rsid w:val="006135E0"/>
    <w:rsid w:val="006141FE"/>
    <w:rsid w:val="00616576"/>
    <w:rsid w:val="0062217A"/>
    <w:rsid w:val="0062346C"/>
    <w:rsid w:val="0062436A"/>
    <w:rsid w:val="00626F29"/>
    <w:rsid w:val="00630A8E"/>
    <w:rsid w:val="00631968"/>
    <w:rsid w:val="0063430A"/>
    <w:rsid w:val="0063706E"/>
    <w:rsid w:val="00641307"/>
    <w:rsid w:val="006457BD"/>
    <w:rsid w:val="00647D96"/>
    <w:rsid w:val="00651E56"/>
    <w:rsid w:val="00662564"/>
    <w:rsid w:val="00663337"/>
    <w:rsid w:val="006639AC"/>
    <w:rsid w:val="00664ECA"/>
    <w:rsid w:val="00667C22"/>
    <w:rsid w:val="006743EF"/>
    <w:rsid w:val="00676197"/>
    <w:rsid w:val="006774AE"/>
    <w:rsid w:val="00677BB4"/>
    <w:rsid w:val="006808D8"/>
    <w:rsid w:val="00681BF7"/>
    <w:rsid w:val="00682508"/>
    <w:rsid w:val="006833BA"/>
    <w:rsid w:val="006839BA"/>
    <w:rsid w:val="006866D1"/>
    <w:rsid w:val="00691591"/>
    <w:rsid w:val="00693A77"/>
    <w:rsid w:val="00693E7D"/>
    <w:rsid w:val="00693EEA"/>
    <w:rsid w:val="00696550"/>
    <w:rsid w:val="00697E7F"/>
    <w:rsid w:val="006A0168"/>
    <w:rsid w:val="006A0BD6"/>
    <w:rsid w:val="006A2D42"/>
    <w:rsid w:val="006A3E07"/>
    <w:rsid w:val="006A5ED8"/>
    <w:rsid w:val="006B4FA3"/>
    <w:rsid w:val="006B51E1"/>
    <w:rsid w:val="006B5498"/>
    <w:rsid w:val="006B611F"/>
    <w:rsid w:val="006C2B0E"/>
    <w:rsid w:val="006C3B70"/>
    <w:rsid w:val="006D03ED"/>
    <w:rsid w:val="006D0E1E"/>
    <w:rsid w:val="006D1E21"/>
    <w:rsid w:val="006D39F9"/>
    <w:rsid w:val="006D6674"/>
    <w:rsid w:val="006D6E74"/>
    <w:rsid w:val="006E1351"/>
    <w:rsid w:val="006E203A"/>
    <w:rsid w:val="006E47E9"/>
    <w:rsid w:val="006E6E71"/>
    <w:rsid w:val="006E727B"/>
    <w:rsid w:val="006F328D"/>
    <w:rsid w:val="006F4068"/>
    <w:rsid w:val="006F5BB6"/>
    <w:rsid w:val="0070287E"/>
    <w:rsid w:val="00711AF6"/>
    <w:rsid w:val="0071538B"/>
    <w:rsid w:val="00716CC6"/>
    <w:rsid w:val="007228F0"/>
    <w:rsid w:val="00723040"/>
    <w:rsid w:val="00723A19"/>
    <w:rsid w:val="007268DB"/>
    <w:rsid w:val="00726F34"/>
    <w:rsid w:val="0073058B"/>
    <w:rsid w:val="00733348"/>
    <w:rsid w:val="00734789"/>
    <w:rsid w:val="007352B9"/>
    <w:rsid w:val="00735B9E"/>
    <w:rsid w:val="00741883"/>
    <w:rsid w:val="007433BC"/>
    <w:rsid w:val="007442FF"/>
    <w:rsid w:val="007452ED"/>
    <w:rsid w:val="0075010A"/>
    <w:rsid w:val="00751557"/>
    <w:rsid w:val="00756B1B"/>
    <w:rsid w:val="00761EE7"/>
    <w:rsid w:val="00762951"/>
    <w:rsid w:val="007636A3"/>
    <w:rsid w:val="00770467"/>
    <w:rsid w:val="00770471"/>
    <w:rsid w:val="0077087A"/>
    <w:rsid w:val="007752C6"/>
    <w:rsid w:val="0077657D"/>
    <w:rsid w:val="0077764D"/>
    <w:rsid w:val="00780667"/>
    <w:rsid w:val="00781843"/>
    <w:rsid w:val="00783A22"/>
    <w:rsid w:val="00790012"/>
    <w:rsid w:val="00790123"/>
    <w:rsid w:val="0079029C"/>
    <w:rsid w:val="00793B49"/>
    <w:rsid w:val="007A6D00"/>
    <w:rsid w:val="007A7538"/>
    <w:rsid w:val="007B0DC9"/>
    <w:rsid w:val="007B4243"/>
    <w:rsid w:val="007B4DF6"/>
    <w:rsid w:val="007B68B5"/>
    <w:rsid w:val="007B7E1A"/>
    <w:rsid w:val="007C5EA6"/>
    <w:rsid w:val="007C70EC"/>
    <w:rsid w:val="007D1484"/>
    <w:rsid w:val="007D2F94"/>
    <w:rsid w:val="007D463C"/>
    <w:rsid w:val="007D55CE"/>
    <w:rsid w:val="007D6720"/>
    <w:rsid w:val="007D6861"/>
    <w:rsid w:val="007E1262"/>
    <w:rsid w:val="007E144D"/>
    <w:rsid w:val="007E32E5"/>
    <w:rsid w:val="007E3760"/>
    <w:rsid w:val="007E39C5"/>
    <w:rsid w:val="007E4B96"/>
    <w:rsid w:val="007E6510"/>
    <w:rsid w:val="007E7FD3"/>
    <w:rsid w:val="007F00C7"/>
    <w:rsid w:val="007F40BD"/>
    <w:rsid w:val="007F668E"/>
    <w:rsid w:val="007F6DE2"/>
    <w:rsid w:val="007F78EB"/>
    <w:rsid w:val="007F7B2A"/>
    <w:rsid w:val="008009C4"/>
    <w:rsid w:val="008049AD"/>
    <w:rsid w:val="008051D3"/>
    <w:rsid w:val="00813FB8"/>
    <w:rsid w:val="0082380A"/>
    <w:rsid w:val="0082767C"/>
    <w:rsid w:val="0084024F"/>
    <w:rsid w:val="00840E2F"/>
    <w:rsid w:val="00841420"/>
    <w:rsid w:val="00841934"/>
    <w:rsid w:val="0084198F"/>
    <w:rsid w:val="00851A3E"/>
    <w:rsid w:val="008523BC"/>
    <w:rsid w:val="0085334A"/>
    <w:rsid w:val="0085401A"/>
    <w:rsid w:val="00860AA1"/>
    <w:rsid w:val="00864C05"/>
    <w:rsid w:val="00865FDD"/>
    <w:rsid w:val="0086795C"/>
    <w:rsid w:val="0087080C"/>
    <w:rsid w:val="0087188D"/>
    <w:rsid w:val="00873B2B"/>
    <w:rsid w:val="00874276"/>
    <w:rsid w:val="008758D6"/>
    <w:rsid w:val="008771DC"/>
    <w:rsid w:val="008820F4"/>
    <w:rsid w:val="00885172"/>
    <w:rsid w:val="0089346D"/>
    <w:rsid w:val="00895CCE"/>
    <w:rsid w:val="008960C9"/>
    <w:rsid w:val="00896BE0"/>
    <w:rsid w:val="008A0B28"/>
    <w:rsid w:val="008A255D"/>
    <w:rsid w:val="008A30CF"/>
    <w:rsid w:val="008A6D25"/>
    <w:rsid w:val="008B23E6"/>
    <w:rsid w:val="008B3F16"/>
    <w:rsid w:val="008B584F"/>
    <w:rsid w:val="008B59A9"/>
    <w:rsid w:val="008B711E"/>
    <w:rsid w:val="008B76BB"/>
    <w:rsid w:val="008B79A7"/>
    <w:rsid w:val="008C18D4"/>
    <w:rsid w:val="008C5398"/>
    <w:rsid w:val="008C66AE"/>
    <w:rsid w:val="008C791E"/>
    <w:rsid w:val="008D0D0A"/>
    <w:rsid w:val="008D0F05"/>
    <w:rsid w:val="008D1500"/>
    <w:rsid w:val="008D17CF"/>
    <w:rsid w:val="008D4767"/>
    <w:rsid w:val="008D6712"/>
    <w:rsid w:val="008D767D"/>
    <w:rsid w:val="008E128B"/>
    <w:rsid w:val="008E1C25"/>
    <w:rsid w:val="008E3883"/>
    <w:rsid w:val="008E55BE"/>
    <w:rsid w:val="008E6458"/>
    <w:rsid w:val="008F3CC2"/>
    <w:rsid w:val="008F3F34"/>
    <w:rsid w:val="008F508B"/>
    <w:rsid w:val="008F5361"/>
    <w:rsid w:val="008F6867"/>
    <w:rsid w:val="008F72E5"/>
    <w:rsid w:val="00900A98"/>
    <w:rsid w:val="00902C4B"/>
    <w:rsid w:val="009043C8"/>
    <w:rsid w:val="009046C5"/>
    <w:rsid w:val="00904A82"/>
    <w:rsid w:val="00906048"/>
    <w:rsid w:val="00906972"/>
    <w:rsid w:val="00911EC1"/>
    <w:rsid w:val="00912999"/>
    <w:rsid w:val="00912C34"/>
    <w:rsid w:val="00912C87"/>
    <w:rsid w:val="0091519F"/>
    <w:rsid w:val="00915300"/>
    <w:rsid w:val="00916B6C"/>
    <w:rsid w:val="00917612"/>
    <w:rsid w:val="009238FD"/>
    <w:rsid w:val="00923D9F"/>
    <w:rsid w:val="0092725E"/>
    <w:rsid w:val="00927BAE"/>
    <w:rsid w:val="009306A2"/>
    <w:rsid w:val="00933A31"/>
    <w:rsid w:val="00934F93"/>
    <w:rsid w:val="00937C85"/>
    <w:rsid w:val="0094016F"/>
    <w:rsid w:val="009405B9"/>
    <w:rsid w:val="00941813"/>
    <w:rsid w:val="009426DD"/>
    <w:rsid w:val="00943F85"/>
    <w:rsid w:val="0094438B"/>
    <w:rsid w:val="00945769"/>
    <w:rsid w:val="00946EC2"/>
    <w:rsid w:val="009470C1"/>
    <w:rsid w:val="0094738D"/>
    <w:rsid w:val="00951231"/>
    <w:rsid w:val="00953F5C"/>
    <w:rsid w:val="009564F7"/>
    <w:rsid w:val="009566D8"/>
    <w:rsid w:val="00956BA6"/>
    <w:rsid w:val="009610DE"/>
    <w:rsid w:val="00961831"/>
    <w:rsid w:val="00963921"/>
    <w:rsid w:val="00965ECF"/>
    <w:rsid w:val="009674C3"/>
    <w:rsid w:val="0097040F"/>
    <w:rsid w:val="0097058C"/>
    <w:rsid w:val="009705F3"/>
    <w:rsid w:val="00971D4C"/>
    <w:rsid w:val="009722B1"/>
    <w:rsid w:val="0097531E"/>
    <w:rsid w:val="009771D0"/>
    <w:rsid w:val="0098542A"/>
    <w:rsid w:val="009856B5"/>
    <w:rsid w:val="00987B24"/>
    <w:rsid w:val="0099079B"/>
    <w:rsid w:val="00992377"/>
    <w:rsid w:val="00992E87"/>
    <w:rsid w:val="0099358B"/>
    <w:rsid w:val="00994327"/>
    <w:rsid w:val="009943AE"/>
    <w:rsid w:val="00994723"/>
    <w:rsid w:val="00997FF3"/>
    <w:rsid w:val="009A06C5"/>
    <w:rsid w:val="009A2C8E"/>
    <w:rsid w:val="009A5FC1"/>
    <w:rsid w:val="009A6744"/>
    <w:rsid w:val="009A7C56"/>
    <w:rsid w:val="009B0DB7"/>
    <w:rsid w:val="009B13A9"/>
    <w:rsid w:val="009B3D54"/>
    <w:rsid w:val="009B4756"/>
    <w:rsid w:val="009B62F0"/>
    <w:rsid w:val="009C3ACC"/>
    <w:rsid w:val="009C6DA5"/>
    <w:rsid w:val="009D2CD7"/>
    <w:rsid w:val="009D572A"/>
    <w:rsid w:val="009D5EBD"/>
    <w:rsid w:val="009E4CE5"/>
    <w:rsid w:val="009E5085"/>
    <w:rsid w:val="009E7A43"/>
    <w:rsid w:val="009F03F9"/>
    <w:rsid w:val="009F2361"/>
    <w:rsid w:val="009F2D37"/>
    <w:rsid w:val="009F41AF"/>
    <w:rsid w:val="009F6D2F"/>
    <w:rsid w:val="00A035FF"/>
    <w:rsid w:val="00A06716"/>
    <w:rsid w:val="00A13CEB"/>
    <w:rsid w:val="00A15118"/>
    <w:rsid w:val="00A16F16"/>
    <w:rsid w:val="00A23483"/>
    <w:rsid w:val="00A25191"/>
    <w:rsid w:val="00A26EAA"/>
    <w:rsid w:val="00A30B6F"/>
    <w:rsid w:val="00A30D4D"/>
    <w:rsid w:val="00A31140"/>
    <w:rsid w:val="00A37466"/>
    <w:rsid w:val="00A4232F"/>
    <w:rsid w:val="00A42D0F"/>
    <w:rsid w:val="00A43179"/>
    <w:rsid w:val="00A43181"/>
    <w:rsid w:val="00A43F63"/>
    <w:rsid w:val="00A44443"/>
    <w:rsid w:val="00A45229"/>
    <w:rsid w:val="00A469AB"/>
    <w:rsid w:val="00A47406"/>
    <w:rsid w:val="00A53413"/>
    <w:rsid w:val="00A55197"/>
    <w:rsid w:val="00A5713F"/>
    <w:rsid w:val="00A60847"/>
    <w:rsid w:val="00A60B51"/>
    <w:rsid w:val="00A62146"/>
    <w:rsid w:val="00A63344"/>
    <w:rsid w:val="00A640AA"/>
    <w:rsid w:val="00A64D38"/>
    <w:rsid w:val="00A65192"/>
    <w:rsid w:val="00A66153"/>
    <w:rsid w:val="00A73798"/>
    <w:rsid w:val="00A73A5D"/>
    <w:rsid w:val="00A741DC"/>
    <w:rsid w:val="00A750D9"/>
    <w:rsid w:val="00A87AA4"/>
    <w:rsid w:val="00A92547"/>
    <w:rsid w:val="00A941F1"/>
    <w:rsid w:val="00A960CC"/>
    <w:rsid w:val="00A965C8"/>
    <w:rsid w:val="00A967FD"/>
    <w:rsid w:val="00AA0B3D"/>
    <w:rsid w:val="00AA1D67"/>
    <w:rsid w:val="00AA23E4"/>
    <w:rsid w:val="00AA3733"/>
    <w:rsid w:val="00AA4DAB"/>
    <w:rsid w:val="00AB44DE"/>
    <w:rsid w:val="00AB51B5"/>
    <w:rsid w:val="00AB63FB"/>
    <w:rsid w:val="00AB67D3"/>
    <w:rsid w:val="00AC1238"/>
    <w:rsid w:val="00AC33AE"/>
    <w:rsid w:val="00AC6202"/>
    <w:rsid w:val="00AD0656"/>
    <w:rsid w:val="00AD0916"/>
    <w:rsid w:val="00AD1210"/>
    <w:rsid w:val="00AD2E62"/>
    <w:rsid w:val="00AE0C15"/>
    <w:rsid w:val="00AE5518"/>
    <w:rsid w:val="00AE6E66"/>
    <w:rsid w:val="00AE7520"/>
    <w:rsid w:val="00AF1BED"/>
    <w:rsid w:val="00AF5F0B"/>
    <w:rsid w:val="00AF7450"/>
    <w:rsid w:val="00B02ADC"/>
    <w:rsid w:val="00B031A9"/>
    <w:rsid w:val="00B05B4F"/>
    <w:rsid w:val="00B070AB"/>
    <w:rsid w:val="00B079BA"/>
    <w:rsid w:val="00B104A9"/>
    <w:rsid w:val="00B13A29"/>
    <w:rsid w:val="00B149AE"/>
    <w:rsid w:val="00B14D28"/>
    <w:rsid w:val="00B157A2"/>
    <w:rsid w:val="00B17471"/>
    <w:rsid w:val="00B2022B"/>
    <w:rsid w:val="00B2202C"/>
    <w:rsid w:val="00B24B30"/>
    <w:rsid w:val="00B26056"/>
    <w:rsid w:val="00B267B7"/>
    <w:rsid w:val="00B33B21"/>
    <w:rsid w:val="00B35D61"/>
    <w:rsid w:val="00B35D97"/>
    <w:rsid w:val="00B35E01"/>
    <w:rsid w:val="00B41C21"/>
    <w:rsid w:val="00B52AD9"/>
    <w:rsid w:val="00B54490"/>
    <w:rsid w:val="00B55DC3"/>
    <w:rsid w:val="00B56AE4"/>
    <w:rsid w:val="00B575A8"/>
    <w:rsid w:val="00B6066D"/>
    <w:rsid w:val="00B61B63"/>
    <w:rsid w:val="00B64F2C"/>
    <w:rsid w:val="00B65313"/>
    <w:rsid w:val="00B66E07"/>
    <w:rsid w:val="00B71C6C"/>
    <w:rsid w:val="00B71D5E"/>
    <w:rsid w:val="00B73643"/>
    <w:rsid w:val="00B73C61"/>
    <w:rsid w:val="00B75821"/>
    <w:rsid w:val="00B7590B"/>
    <w:rsid w:val="00B80CCC"/>
    <w:rsid w:val="00B83D1D"/>
    <w:rsid w:val="00B83DF3"/>
    <w:rsid w:val="00B83E1B"/>
    <w:rsid w:val="00B83F47"/>
    <w:rsid w:val="00B845DC"/>
    <w:rsid w:val="00B849A2"/>
    <w:rsid w:val="00B85996"/>
    <w:rsid w:val="00B85F3B"/>
    <w:rsid w:val="00B874EE"/>
    <w:rsid w:val="00B87BC9"/>
    <w:rsid w:val="00B91BA9"/>
    <w:rsid w:val="00B92A88"/>
    <w:rsid w:val="00B93BDA"/>
    <w:rsid w:val="00B93C96"/>
    <w:rsid w:val="00B940A5"/>
    <w:rsid w:val="00BA37E6"/>
    <w:rsid w:val="00BA3ECD"/>
    <w:rsid w:val="00BA5823"/>
    <w:rsid w:val="00BA6BC3"/>
    <w:rsid w:val="00BA7C3A"/>
    <w:rsid w:val="00BB121C"/>
    <w:rsid w:val="00BB1F0D"/>
    <w:rsid w:val="00BB4159"/>
    <w:rsid w:val="00BB71C1"/>
    <w:rsid w:val="00BC3E6E"/>
    <w:rsid w:val="00BC3EB0"/>
    <w:rsid w:val="00BC3F32"/>
    <w:rsid w:val="00BC422C"/>
    <w:rsid w:val="00BC67B3"/>
    <w:rsid w:val="00BC7DC2"/>
    <w:rsid w:val="00BD2FF4"/>
    <w:rsid w:val="00BD7820"/>
    <w:rsid w:val="00BE14BE"/>
    <w:rsid w:val="00BF0854"/>
    <w:rsid w:val="00BF6277"/>
    <w:rsid w:val="00BF7424"/>
    <w:rsid w:val="00C00576"/>
    <w:rsid w:val="00C03A24"/>
    <w:rsid w:val="00C03BBA"/>
    <w:rsid w:val="00C043B8"/>
    <w:rsid w:val="00C10E12"/>
    <w:rsid w:val="00C11E95"/>
    <w:rsid w:val="00C14645"/>
    <w:rsid w:val="00C15B5F"/>
    <w:rsid w:val="00C17637"/>
    <w:rsid w:val="00C219F7"/>
    <w:rsid w:val="00C21CFB"/>
    <w:rsid w:val="00C275DD"/>
    <w:rsid w:val="00C27685"/>
    <w:rsid w:val="00C304DC"/>
    <w:rsid w:val="00C45A86"/>
    <w:rsid w:val="00C460AE"/>
    <w:rsid w:val="00C463D1"/>
    <w:rsid w:val="00C501B8"/>
    <w:rsid w:val="00C508B4"/>
    <w:rsid w:val="00C53741"/>
    <w:rsid w:val="00C53F43"/>
    <w:rsid w:val="00C54495"/>
    <w:rsid w:val="00C552A5"/>
    <w:rsid w:val="00C5531C"/>
    <w:rsid w:val="00C57083"/>
    <w:rsid w:val="00C61536"/>
    <w:rsid w:val="00C615C9"/>
    <w:rsid w:val="00C62A40"/>
    <w:rsid w:val="00C636EF"/>
    <w:rsid w:val="00C6468A"/>
    <w:rsid w:val="00C64C2A"/>
    <w:rsid w:val="00C67D4E"/>
    <w:rsid w:val="00C73DA9"/>
    <w:rsid w:val="00C82E82"/>
    <w:rsid w:val="00C830C8"/>
    <w:rsid w:val="00C86468"/>
    <w:rsid w:val="00C90349"/>
    <w:rsid w:val="00C91686"/>
    <w:rsid w:val="00C92090"/>
    <w:rsid w:val="00C9358A"/>
    <w:rsid w:val="00C93621"/>
    <w:rsid w:val="00C93B1A"/>
    <w:rsid w:val="00C93E93"/>
    <w:rsid w:val="00C94901"/>
    <w:rsid w:val="00C953EE"/>
    <w:rsid w:val="00CA6DA6"/>
    <w:rsid w:val="00CA6E0F"/>
    <w:rsid w:val="00CA729D"/>
    <w:rsid w:val="00CB2608"/>
    <w:rsid w:val="00CB4D5A"/>
    <w:rsid w:val="00CB747D"/>
    <w:rsid w:val="00CC2D5D"/>
    <w:rsid w:val="00CC3200"/>
    <w:rsid w:val="00CC591A"/>
    <w:rsid w:val="00CC617C"/>
    <w:rsid w:val="00CC67A3"/>
    <w:rsid w:val="00CD00AB"/>
    <w:rsid w:val="00CD06F5"/>
    <w:rsid w:val="00CD232D"/>
    <w:rsid w:val="00CD2402"/>
    <w:rsid w:val="00CD6652"/>
    <w:rsid w:val="00CE0D4C"/>
    <w:rsid w:val="00CE4F52"/>
    <w:rsid w:val="00CE5BE4"/>
    <w:rsid w:val="00CE69CD"/>
    <w:rsid w:val="00CE7ADC"/>
    <w:rsid w:val="00CE7FE1"/>
    <w:rsid w:val="00D0048F"/>
    <w:rsid w:val="00D00E73"/>
    <w:rsid w:val="00D10585"/>
    <w:rsid w:val="00D11FC9"/>
    <w:rsid w:val="00D17194"/>
    <w:rsid w:val="00D25159"/>
    <w:rsid w:val="00D25223"/>
    <w:rsid w:val="00D261B3"/>
    <w:rsid w:val="00D274C6"/>
    <w:rsid w:val="00D30263"/>
    <w:rsid w:val="00D31B2C"/>
    <w:rsid w:val="00D36AC2"/>
    <w:rsid w:val="00D3761A"/>
    <w:rsid w:val="00D4354D"/>
    <w:rsid w:val="00D4418B"/>
    <w:rsid w:val="00D452AA"/>
    <w:rsid w:val="00D466E8"/>
    <w:rsid w:val="00D47536"/>
    <w:rsid w:val="00D54F07"/>
    <w:rsid w:val="00D61692"/>
    <w:rsid w:val="00D61DD4"/>
    <w:rsid w:val="00D63485"/>
    <w:rsid w:val="00D64BCE"/>
    <w:rsid w:val="00D65461"/>
    <w:rsid w:val="00D7310D"/>
    <w:rsid w:val="00D74C13"/>
    <w:rsid w:val="00D80E11"/>
    <w:rsid w:val="00D81F09"/>
    <w:rsid w:val="00D863E3"/>
    <w:rsid w:val="00D9171A"/>
    <w:rsid w:val="00D92A7E"/>
    <w:rsid w:val="00D933E5"/>
    <w:rsid w:val="00D94A0E"/>
    <w:rsid w:val="00DA193E"/>
    <w:rsid w:val="00DA4CB5"/>
    <w:rsid w:val="00DA5892"/>
    <w:rsid w:val="00DB059D"/>
    <w:rsid w:val="00DB4CDD"/>
    <w:rsid w:val="00DB7323"/>
    <w:rsid w:val="00DC0592"/>
    <w:rsid w:val="00DC4EDF"/>
    <w:rsid w:val="00DC52E0"/>
    <w:rsid w:val="00DC547D"/>
    <w:rsid w:val="00DD047A"/>
    <w:rsid w:val="00DD21F4"/>
    <w:rsid w:val="00DD349F"/>
    <w:rsid w:val="00DD3A87"/>
    <w:rsid w:val="00DD50AD"/>
    <w:rsid w:val="00DD70DF"/>
    <w:rsid w:val="00DE3F9B"/>
    <w:rsid w:val="00DE5B6C"/>
    <w:rsid w:val="00DF2076"/>
    <w:rsid w:val="00DF7A9C"/>
    <w:rsid w:val="00E00C40"/>
    <w:rsid w:val="00E028B3"/>
    <w:rsid w:val="00E039DA"/>
    <w:rsid w:val="00E04397"/>
    <w:rsid w:val="00E05774"/>
    <w:rsid w:val="00E1088E"/>
    <w:rsid w:val="00E1182B"/>
    <w:rsid w:val="00E1195C"/>
    <w:rsid w:val="00E1233E"/>
    <w:rsid w:val="00E1327C"/>
    <w:rsid w:val="00E2194E"/>
    <w:rsid w:val="00E22765"/>
    <w:rsid w:val="00E24707"/>
    <w:rsid w:val="00E27284"/>
    <w:rsid w:val="00E27C02"/>
    <w:rsid w:val="00E3082B"/>
    <w:rsid w:val="00E32663"/>
    <w:rsid w:val="00E33E3B"/>
    <w:rsid w:val="00E3523B"/>
    <w:rsid w:val="00E37E05"/>
    <w:rsid w:val="00E37FB6"/>
    <w:rsid w:val="00E403A0"/>
    <w:rsid w:val="00E41B5C"/>
    <w:rsid w:val="00E44297"/>
    <w:rsid w:val="00E44A7D"/>
    <w:rsid w:val="00E47E14"/>
    <w:rsid w:val="00E522E7"/>
    <w:rsid w:val="00E5518D"/>
    <w:rsid w:val="00E60C38"/>
    <w:rsid w:val="00E6593E"/>
    <w:rsid w:val="00E717B4"/>
    <w:rsid w:val="00E727AA"/>
    <w:rsid w:val="00E731A1"/>
    <w:rsid w:val="00E73ED6"/>
    <w:rsid w:val="00E7426C"/>
    <w:rsid w:val="00E752C6"/>
    <w:rsid w:val="00E75681"/>
    <w:rsid w:val="00E75B97"/>
    <w:rsid w:val="00E83510"/>
    <w:rsid w:val="00E84741"/>
    <w:rsid w:val="00E85144"/>
    <w:rsid w:val="00E858B4"/>
    <w:rsid w:val="00E909AF"/>
    <w:rsid w:val="00E95495"/>
    <w:rsid w:val="00E95590"/>
    <w:rsid w:val="00E967E4"/>
    <w:rsid w:val="00EA0492"/>
    <w:rsid w:val="00EA0F34"/>
    <w:rsid w:val="00EA357E"/>
    <w:rsid w:val="00EA3D0B"/>
    <w:rsid w:val="00EA44F8"/>
    <w:rsid w:val="00EA45E3"/>
    <w:rsid w:val="00EA6CE4"/>
    <w:rsid w:val="00EB2523"/>
    <w:rsid w:val="00EB666A"/>
    <w:rsid w:val="00EC3BE1"/>
    <w:rsid w:val="00EC451E"/>
    <w:rsid w:val="00EC478D"/>
    <w:rsid w:val="00EC4D8E"/>
    <w:rsid w:val="00ED4FB4"/>
    <w:rsid w:val="00ED57F2"/>
    <w:rsid w:val="00ED5C30"/>
    <w:rsid w:val="00ED6B8E"/>
    <w:rsid w:val="00ED7EE3"/>
    <w:rsid w:val="00EE1427"/>
    <w:rsid w:val="00EE2A01"/>
    <w:rsid w:val="00EE2F8F"/>
    <w:rsid w:val="00EE58BB"/>
    <w:rsid w:val="00EE5D55"/>
    <w:rsid w:val="00EE618D"/>
    <w:rsid w:val="00EE6589"/>
    <w:rsid w:val="00EE7273"/>
    <w:rsid w:val="00EF1E16"/>
    <w:rsid w:val="00EF267F"/>
    <w:rsid w:val="00F00133"/>
    <w:rsid w:val="00F023CD"/>
    <w:rsid w:val="00F0723B"/>
    <w:rsid w:val="00F1259E"/>
    <w:rsid w:val="00F15009"/>
    <w:rsid w:val="00F152F8"/>
    <w:rsid w:val="00F16A47"/>
    <w:rsid w:val="00F16D85"/>
    <w:rsid w:val="00F178EE"/>
    <w:rsid w:val="00F25944"/>
    <w:rsid w:val="00F26C64"/>
    <w:rsid w:val="00F27034"/>
    <w:rsid w:val="00F32C20"/>
    <w:rsid w:val="00F37B09"/>
    <w:rsid w:val="00F40586"/>
    <w:rsid w:val="00F40642"/>
    <w:rsid w:val="00F40844"/>
    <w:rsid w:val="00F41826"/>
    <w:rsid w:val="00F43099"/>
    <w:rsid w:val="00F450FB"/>
    <w:rsid w:val="00F46E04"/>
    <w:rsid w:val="00F521AF"/>
    <w:rsid w:val="00F55597"/>
    <w:rsid w:val="00F611B1"/>
    <w:rsid w:val="00F616B1"/>
    <w:rsid w:val="00F620AA"/>
    <w:rsid w:val="00F62A6B"/>
    <w:rsid w:val="00F6485C"/>
    <w:rsid w:val="00F64FB6"/>
    <w:rsid w:val="00F656BC"/>
    <w:rsid w:val="00F65AC4"/>
    <w:rsid w:val="00F65EB7"/>
    <w:rsid w:val="00F71390"/>
    <w:rsid w:val="00F73377"/>
    <w:rsid w:val="00F75186"/>
    <w:rsid w:val="00F7655F"/>
    <w:rsid w:val="00F76DCB"/>
    <w:rsid w:val="00F77926"/>
    <w:rsid w:val="00F77C9A"/>
    <w:rsid w:val="00F82A92"/>
    <w:rsid w:val="00F83080"/>
    <w:rsid w:val="00F83684"/>
    <w:rsid w:val="00F87868"/>
    <w:rsid w:val="00F87FE5"/>
    <w:rsid w:val="00F90E17"/>
    <w:rsid w:val="00F96928"/>
    <w:rsid w:val="00F97FB4"/>
    <w:rsid w:val="00FA196B"/>
    <w:rsid w:val="00FA2A35"/>
    <w:rsid w:val="00FA4966"/>
    <w:rsid w:val="00FA668E"/>
    <w:rsid w:val="00FA708D"/>
    <w:rsid w:val="00FA7583"/>
    <w:rsid w:val="00FA7ED4"/>
    <w:rsid w:val="00FB0271"/>
    <w:rsid w:val="00FB1AB0"/>
    <w:rsid w:val="00FB5AC7"/>
    <w:rsid w:val="00FB7DF9"/>
    <w:rsid w:val="00FC08A2"/>
    <w:rsid w:val="00FC1043"/>
    <w:rsid w:val="00FC2F5E"/>
    <w:rsid w:val="00FC7630"/>
    <w:rsid w:val="00FD5197"/>
    <w:rsid w:val="00FD7027"/>
    <w:rsid w:val="00FE1121"/>
    <w:rsid w:val="00FE1A94"/>
    <w:rsid w:val="00FE3E1F"/>
    <w:rsid w:val="00FE568F"/>
    <w:rsid w:val="00FF0C27"/>
    <w:rsid w:val="00FF214D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65C9"/>
  <w15:docId w15:val="{30B5114E-84AF-4897-9BCB-BCF4980B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15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9942A-0207-4E9B-AEAE-A486EDDC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1686</Words>
  <Characters>9615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С. Михайлова</cp:lastModifiedBy>
  <cp:revision>2</cp:revision>
  <cp:lastPrinted>2018-12-01T10:00:00Z</cp:lastPrinted>
  <dcterms:created xsi:type="dcterms:W3CDTF">2023-02-08T05:30:00Z</dcterms:created>
  <dcterms:modified xsi:type="dcterms:W3CDTF">2023-02-08T05:30:00Z</dcterms:modified>
</cp:coreProperties>
</file>